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44AA2" w14:textId="2E5FF4CA" w:rsidR="00AD0352" w:rsidRPr="00157FA4" w:rsidRDefault="00AD0352" w:rsidP="00AD0352">
      <w:pPr>
        <w:jc w:val="center"/>
        <w:rPr>
          <w:rFonts w:ascii="Lucida Sans" w:hAnsi="Lucida Sans" w:cs="Arial"/>
          <w:b/>
          <w:bCs/>
          <w:sz w:val="48"/>
          <w:szCs w:val="48"/>
          <w:lang w:val="fr-HT"/>
        </w:rPr>
      </w:pPr>
      <w:r w:rsidRPr="00157FA4">
        <w:rPr>
          <w:rFonts w:ascii="Lucida Sans" w:hAnsi="Lucida Sans" w:cs="Arial"/>
          <w:b/>
          <w:bCs/>
          <w:noProof/>
          <w:sz w:val="48"/>
          <w:szCs w:val="48"/>
        </w:rPr>
        <w:drawing>
          <wp:inline distT="0" distB="0" distL="0" distR="0" wp14:anchorId="007EA666" wp14:editId="59D166A1">
            <wp:extent cx="5943600" cy="1103630"/>
            <wp:effectExtent l="0" t="0" r="0" b="1270"/>
            <wp:docPr id="1" name="Picture 1" descr="H P 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 P 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103630"/>
                    </a:xfrm>
                    <a:prstGeom prst="rect">
                      <a:avLst/>
                    </a:prstGeom>
                    <a:noFill/>
                    <a:ln>
                      <a:noFill/>
                    </a:ln>
                  </pic:spPr>
                </pic:pic>
              </a:graphicData>
            </a:graphic>
          </wp:inline>
        </w:drawing>
      </w:r>
    </w:p>
    <w:p w14:paraId="5B3D4DED" w14:textId="5FD851F2" w:rsidR="73BEDBD7" w:rsidRPr="00157FA4" w:rsidRDefault="73BEDBD7" w:rsidP="00AD0352">
      <w:pPr>
        <w:spacing w:before="4200"/>
        <w:jc w:val="center"/>
        <w:rPr>
          <w:rFonts w:ascii="Lucida Sans" w:hAnsi="Lucida Sans" w:cs="Arial"/>
          <w:b/>
          <w:bCs/>
          <w:sz w:val="72"/>
          <w:szCs w:val="72"/>
          <w:lang w:val="fr-HT"/>
        </w:rPr>
      </w:pPr>
      <w:r w:rsidRPr="00157FA4">
        <w:rPr>
          <w:rFonts w:ascii="Lucida Sans" w:hAnsi="Lucida Sans" w:cs="Arial"/>
          <w:b/>
          <w:bCs/>
          <w:sz w:val="72"/>
          <w:szCs w:val="72"/>
          <w:lang w:val="fr-HT"/>
        </w:rPr>
        <w:t xml:space="preserve">Gid Lojman Abòdab </w:t>
      </w:r>
      <w:r w:rsidR="00B404A3" w:rsidRPr="00157FA4">
        <w:rPr>
          <w:rFonts w:ascii="Lucida Sans" w:hAnsi="Lucida Sans" w:cs="Arial"/>
          <w:b/>
          <w:bCs/>
          <w:sz w:val="72"/>
          <w:szCs w:val="72"/>
          <w:lang w:val="fr-HT"/>
        </w:rPr>
        <w:br/>
      </w:r>
      <w:r w:rsidRPr="00157FA4">
        <w:rPr>
          <w:rFonts w:ascii="Lucida Sans" w:hAnsi="Lucida Sans" w:cs="Arial"/>
          <w:b/>
          <w:bCs/>
          <w:sz w:val="72"/>
          <w:szCs w:val="72"/>
          <w:lang w:val="fr-HT"/>
        </w:rPr>
        <w:t>pou Moun ki Gen Andikap yo</w:t>
      </w:r>
    </w:p>
    <w:p w14:paraId="680DA026" w14:textId="2D06640C" w:rsidR="00D8052D" w:rsidRPr="00157FA4" w:rsidRDefault="00AD0352" w:rsidP="00AD0352">
      <w:pPr>
        <w:spacing w:before="480" w:after="0"/>
        <w:jc w:val="center"/>
        <w:rPr>
          <w:rFonts w:ascii="Lucida Sans" w:hAnsi="Lucida Sans" w:cs="Arial"/>
          <w:b/>
          <w:bCs/>
          <w:i/>
          <w:iCs/>
          <w:sz w:val="40"/>
          <w:szCs w:val="40"/>
          <w:lang w:val="fr-HT"/>
        </w:rPr>
      </w:pPr>
      <w:r w:rsidRPr="00157FA4">
        <w:rPr>
          <w:rFonts w:ascii="Lucida Sans" w:hAnsi="Lucida Sans" w:cs="Arial"/>
          <w:b/>
          <w:bCs/>
          <w:i/>
          <w:iCs/>
          <w:sz w:val="40"/>
          <w:szCs w:val="40"/>
          <w:lang w:val="fr-HT"/>
        </w:rPr>
        <w:t>Janvye 2022</w:t>
      </w:r>
    </w:p>
    <w:p w14:paraId="3E1B5624" w14:textId="77777777" w:rsidR="00D8052D" w:rsidRPr="00157FA4" w:rsidRDefault="00D8052D">
      <w:pPr>
        <w:spacing w:after="0" w:line="240" w:lineRule="auto"/>
        <w:rPr>
          <w:rFonts w:cs="Arial"/>
          <w:sz w:val="28"/>
          <w:szCs w:val="28"/>
          <w:lang w:val="fr-HT"/>
        </w:rPr>
      </w:pPr>
      <w:r w:rsidRPr="00157FA4">
        <w:rPr>
          <w:rFonts w:cs="Arial"/>
          <w:sz w:val="28"/>
          <w:szCs w:val="28"/>
          <w:lang w:val="fr-HT"/>
        </w:rPr>
        <w:br w:type="page"/>
      </w:r>
    </w:p>
    <w:p w14:paraId="668B6358" w14:textId="1C022FBD" w:rsidR="00D8052D" w:rsidRPr="003C0081" w:rsidRDefault="00D8052D" w:rsidP="003C0081">
      <w:pPr>
        <w:pStyle w:val="Title"/>
        <w:rPr>
          <w:rFonts w:ascii="Verdana" w:hAnsi="Verdana" w:cs="Arial"/>
          <w:b/>
          <w:bCs/>
          <w:color w:val="2F5496" w:themeColor="accent1" w:themeShade="BF"/>
          <w:sz w:val="36"/>
          <w:szCs w:val="36"/>
          <w:lang w:val="fr-HT"/>
        </w:rPr>
      </w:pPr>
      <w:bookmarkStart w:id="0" w:name="_Toc93918188"/>
      <w:r w:rsidRPr="003C0081">
        <w:rPr>
          <w:rFonts w:ascii="Verdana" w:hAnsi="Verdana"/>
          <w:b/>
          <w:bCs/>
          <w:color w:val="2F5496" w:themeColor="accent1" w:themeShade="BF"/>
          <w:sz w:val="36"/>
          <w:szCs w:val="36"/>
          <w:lang w:val="fr-HT"/>
        </w:rPr>
        <w:lastRenderedPageBreak/>
        <w:t>Sa Ki nan Liv la</w:t>
      </w:r>
      <w:bookmarkEnd w:id="0"/>
    </w:p>
    <w:bookmarkStart w:id="1" w:name="_Hlk81399395" w:displacedByCustomXml="next"/>
    <w:sdt>
      <w:sdtPr>
        <w:rPr>
          <w:iCs w:val="0"/>
          <w:sz w:val="24"/>
          <w:szCs w:val="22"/>
          <w:lang w:val="fr-HT"/>
        </w:rPr>
        <w:id w:val="1203523011"/>
        <w:docPartObj>
          <w:docPartGallery w:val="Table of Contents"/>
          <w:docPartUnique/>
        </w:docPartObj>
      </w:sdtPr>
      <w:sdtEndPr>
        <w:rPr>
          <w:iCs/>
          <w:sz w:val="28"/>
          <w:szCs w:val="24"/>
        </w:rPr>
      </w:sdtEndPr>
      <w:sdtContent>
        <w:p w14:paraId="5EA6D6DA" w14:textId="73D50D3C" w:rsidR="003C0081" w:rsidRDefault="009A6106">
          <w:pPr>
            <w:pStyle w:val="TOC1"/>
            <w:rPr>
              <w:rFonts w:asciiTheme="minorHAnsi" w:eastAsiaTheme="minorEastAsia" w:hAnsiTheme="minorHAnsi" w:cstheme="minorBidi"/>
              <w:b w:val="0"/>
              <w:bCs w:val="0"/>
              <w:iCs w:val="0"/>
              <w:noProof/>
              <w:sz w:val="22"/>
              <w:szCs w:val="22"/>
              <w:lang w:eastAsia="zh-CN"/>
            </w:rPr>
          </w:pPr>
          <w:r w:rsidRPr="00157FA4">
            <w:rPr>
              <w:i/>
              <w:szCs w:val="28"/>
              <w:lang w:val="fr-HT"/>
            </w:rPr>
            <w:fldChar w:fldCharType="begin"/>
          </w:r>
          <w:r w:rsidRPr="00157FA4">
            <w:rPr>
              <w:i/>
              <w:szCs w:val="28"/>
              <w:lang w:val="fr-HT"/>
            </w:rPr>
            <w:instrText xml:space="preserve"> TOC \o "1-2" \h \z \u </w:instrText>
          </w:r>
          <w:r w:rsidRPr="00157FA4">
            <w:rPr>
              <w:i/>
              <w:szCs w:val="28"/>
              <w:lang w:val="fr-HT"/>
            </w:rPr>
            <w:fldChar w:fldCharType="separate"/>
          </w:r>
          <w:hyperlink w:anchor="_Toc94886448" w:history="1">
            <w:r w:rsidR="003C0081" w:rsidRPr="00BD238C">
              <w:rPr>
                <w:rStyle w:val="Hyperlink"/>
                <w:noProof/>
                <w:lang w:val="fr-HT"/>
              </w:rPr>
              <w:t>Seksyon 1. Entwodiksyon</w:t>
            </w:r>
            <w:r w:rsidR="003C0081">
              <w:rPr>
                <w:noProof/>
                <w:webHidden/>
              </w:rPr>
              <w:tab/>
            </w:r>
            <w:r w:rsidR="003C0081">
              <w:rPr>
                <w:noProof/>
                <w:webHidden/>
              </w:rPr>
              <w:fldChar w:fldCharType="begin"/>
            </w:r>
            <w:r w:rsidR="003C0081">
              <w:rPr>
                <w:noProof/>
                <w:webHidden/>
              </w:rPr>
              <w:instrText xml:space="preserve"> PAGEREF _Toc94886448 \h </w:instrText>
            </w:r>
            <w:r w:rsidR="003C0081">
              <w:rPr>
                <w:noProof/>
                <w:webHidden/>
              </w:rPr>
            </w:r>
            <w:r w:rsidR="003C0081">
              <w:rPr>
                <w:noProof/>
                <w:webHidden/>
              </w:rPr>
              <w:fldChar w:fldCharType="separate"/>
            </w:r>
            <w:r w:rsidR="00CE5459">
              <w:rPr>
                <w:noProof/>
                <w:webHidden/>
              </w:rPr>
              <w:t>3</w:t>
            </w:r>
            <w:r w:rsidR="003C0081">
              <w:rPr>
                <w:noProof/>
                <w:webHidden/>
              </w:rPr>
              <w:fldChar w:fldCharType="end"/>
            </w:r>
          </w:hyperlink>
        </w:p>
        <w:p w14:paraId="418D571E" w14:textId="2BE8BAA1" w:rsidR="003C0081" w:rsidRDefault="00CE5459">
          <w:pPr>
            <w:pStyle w:val="TOC1"/>
            <w:rPr>
              <w:rFonts w:asciiTheme="minorHAnsi" w:eastAsiaTheme="minorEastAsia" w:hAnsiTheme="minorHAnsi" w:cstheme="minorBidi"/>
              <w:b w:val="0"/>
              <w:bCs w:val="0"/>
              <w:iCs w:val="0"/>
              <w:noProof/>
              <w:sz w:val="22"/>
              <w:szCs w:val="22"/>
              <w:lang w:eastAsia="zh-CN"/>
            </w:rPr>
          </w:pPr>
          <w:hyperlink w:anchor="_Toc94886449" w:history="1">
            <w:r w:rsidR="003C0081" w:rsidRPr="00BD238C">
              <w:rPr>
                <w:rStyle w:val="Hyperlink"/>
                <w:noProof/>
                <w:lang w:val="fr-HT"/>
              </w:rPr>
              <w:t>Seksyon 2. Apèsi sou Lotri Lojman Abòdab</w:t>
            </w:r>
            <w:r w:rsidR="003C0081">
              <w:rPr>
                <w:noProof/>
                <w:webHidden/>
              </w:rPr>
              <w:tab/>
            </w:r>
            <w:r w:rsidR="003C0081">
              <w:rPr>
                <w:noProof/>
                <w:webHidden/>
              </w:rPr>
              <w:fldChar w:fldCharType="begin"/>
            </w:r>
            <w:r w:rsidR="003C0081">
              <w:rPr>
                <w:noProof/>
                <w:webHidden/>
              </w:rPr>
              <w:instrText xml:space="preserve"> PAGEREF _Toc94886449 \h </w:instrText>
            </w:r>
            <w:r w:rsidR="003C0081">
              <w:rPr>
                <w:noProof/>
                <w:webHidden/>
              </w:rPr>
            </w:r>
            <w:r w:rsidR="003C0081">
              <w:rPr>
                <w:noProof/>
                <w:webHidden/>
              </w:rPr>
              <w:fldChar w:fldCharType="separate"/>
            </w:r>
            <w:r>
              <w:rPr>
                <w:noProof/>
                <w:webHidden/>
              </w:rPr>
              <w:t>3</w:t>
            </w:r>
            <w:r w:rsidR="003C0081">
              <w:rPr>
                <w:noProof/>
                <w:webHidden/>
              </w:rPr>
              <w:fldChar w:fldCharType="end"/>
            </w:r>
          </w:hyperlink>
        </w:p>
        <w:p w14:paraId="6653DF48" w14:textId="05DB6240" w:rsidR="003C0081" w:rsidRDefault="00CE5459">
          <w:pPr>
            <w:pStyle w:val="TOC2"/>
            <w:tabs>
              <w:tab w:val="right" w:leader="dot" w:pos="9350"/>
            </w:tabs>
            <w:rPr>
              <w:rFonts w:asciiTheme="minorHAnsi" w:eastAsiaTheme="minorEastAsia" w:hAnsiTheme="minorHAnsi" w:cstheme="minorBidi"/>
              <w:b w:val="0"/>
              <w:bCs w:val="0"/>
              <w:noProof/>
              <w:sz w:val="22"/>
              <w:lang w:eastAsia="zh-CN"/>
            </w:rPr>
          </w:pPr>
          <w:hyperlink w:anchor="_Toc94886450" w:history="1">
            <w:r w:rsidR="003C0081" w:rsidRPr="00BD238C">
              <w:rPr>
                <w:rStyle w:val="Hyperlink"/>
                <w:noProof/>
                <w:lang w:val="fr-HT"/>
              </w:rPr>
              <w:t>Seksyon 2a. Inite yo Mete Apa pou Moun ki Gen Andikap yo</w:t>
            </w:r>
            <w:r w:rsidR="003C0081">
              <w:rPr>
                <w:noProof/>
                <w:webHidden/>
              </w:rPr>
              <w:tab/>
            </w:r>
            <w:r w:rsidR="003C0081">
              <w:rPr>
                <w:noProof/>
                <w:webHidden/>
              </w:rPr>
              <w:fldChar w:fldCharType="begin"/>
            </w:r>
            <w:r w:rsidR="003C0081">
              <w:rPr>
                <w:noProof/>
                <w:webHidden/>
              </w:rPr>
              <w:instrText xml:space="preserve"> PAGEREF _Toc94886450 \h </w:instrText>
            </w:r>
            <w:r w:rsidR="003C0081">
              <w:rPr>
                <w:noProof/>
                <w:webHidden/>
              </w:rPr>
            </w:r>
            <w:r w:rsidR="003C0081">
              <w:rPr>
                <w:noProof/>
                <w:webHidden/>
              </w:rPr>
              <w:fldChar w:fldCharType="separate"/>
            </w:r>
            <w:r>
              <w:rPr>
                <w:noProof/>
                <w:webHidden/>
              </w:rPr>
              <w:t>3</w:t>
            </w:r>
            <w:r w:rsidR="003C0081">
              <w:rPr>
                <w:noProof/>
                <w:webHidden/>
              </w:rPr>
              <w:fldChar w:fldCharType="end"/>
            </w:r>
          </w:hyperlink>
        </w:p>
        <w:p w14:paraId="3AA9AEA3" w14:textId="72024C48" w:rsidR="003C0081" w:rsidRDefault="00CE5459">
          <w:pPr>
            <w:pStyle w:val="TOC1"/>
            <w:rPr>
              <w:rFonts w:asciiTheme="minorHAnsi" w:eastAsiaTheme="minorEastAsia" w:hAnsiTheme="minorHAnsi" w:cstheme="minorBidi"/>
              <w:b w:val="0"/>
              <w:bCs w:val="0"/>
              <w:iCs w:val="0"/>
              <w:noProof/>
              <w:sz w:val="22"/>
              <w:szCs w:val="22"/>
              <w:lang w:eastAsia="zh-CN"/>
            </w:rPr>
          </w:pPr>
          <w:hyperlink w:anchor="_Toc94886451" w:history="1">
            <w:r w:rsidR="003C0081" w:rsidRPr="00BD238C">
              <w:rPr>
                <w:rStyle w:val="Hyperlink"/>
                <w:noProof/>
                <w:lang w:val="fr-HT"/>
              </w:rPr>
              <w:t xml:space="preserve">Seksyon 3. Aplike pou Lojman Abòdab </w:t>
            </w:r>
            <w:r w:rsidR="00622A23">
              <w:rPr>
                <w:rStyle w:val="Hyperlink"/>
                <w:noProof/>
                <w:lang w:val="fr-HT"/>
              </w:rPr>
              <w:br/>
            </w:r>
            <w:r w:rsidR="003C0081" w:rsidRPr="00BD238C">
              <w:rPr>
                <w:rStyle w:val="Hyperlink"/>
                <w:noProof/>
                <w:lang w:val="fr-HT"/>
              </w:rPr>
              <w:t>atravè Lotri Lojman HPD</w:t>
            </w:r>
            <w:r w:rsidR="003C0081">
              <w:rPr>
                <w:noProof/>
                <w:webHidden/>
              </w:rPr>
              <w:tab/>
            </w:r>
            <w:r w:rsidR="003C0081">
              <w:rPr>
                <w:noProof/>
                <w:webHidden/>
              </w:rPr>
              <w:fldChar w:fldCharType="begin"/>
            </w:r>
            <w:r w:rsidR="003C0081">
              <w:rPr>
                <w:noProof/>
                <w:webHidden/>
              </w:rPr>
              <w:instrText xml:space="preserve"> PAGEREF _Toc94886451 \h </w:instrText>
            </w:r>
            <w:r w:rsidR="003C0081">
              <w:rPr>
                <w:noProof/>
                <w:webHidden/>
              </w:rPr>
            </w:r>
            <w:r w:rsidR="003C0081">
              <w:rPr>
                <w:noProof/>
                <w:webHidden/>
              </w:rPr>
              <w:fldChar w:fldCharType="separate"/>
            </w:r>
            <w:r>
              <w:rPr>
                <w:noProof/>
                <w:webHidden/>
              </w:rPr>
              <w:t>4</w:t>
            </w:r>
            <w:r w:rsidR="003C0081">
              <w:rPr>
                <w:noProof/>
                <w:webHidden/>
              </w:rPr>
              <w:fldChar w:fldCharType="end"/>
            </w:r>
          </w:hyperlink>
        </w:p>
        <w:p w14:paraId="1A9D891F" w14:textId="605D7A84" w:rsidR="003C0081" w:rsidRDefault="00CE5459">
          <w:pPr>
            <w:pStyle w:val="TOC2"/>
            <w:tabs>
              <w:tab w:val="right" w:leader="dot" w:pos="9350"/>
            </w:tabs>
            <w:rPr>
              <w:rFonts w:asciiTheme="minorHAnsi" w:eastAsiaTheme="minorEastAsia" w:hAnsiTheme="minorHAnsi" w:cstheme="minorBidi"/>
              <w:b w:val="0"/>
              <w:bCs w:val="0"/>
              <w:noProof/>
              <w:sz w:val="22"/>
              <w:lang w:eastAsia="zh-CN"/>
            </w:rPr>
          </w:pPr>
          <w:hyperlink w:anchor="_Toc94886452" w:history="1">
            <w:r w:rsidR="003C0081" w:rsidRPr="00BD238C">
              <w:rPr>
                <w:rStyle w:val="Hyperlink"/>
                <w:noProof/>
                <w:spacing w:val="-3"/>
                <w:lang w:val="fr-HT"/>
              </w:rPr>
              <w:t>Seksyon 3a. Konsèy pou Ranpli Pwofil Housing Connect ou a</w:t>
            </w:r>
            <w:r w:rsidR="003C0081">
              <w:rPr>
                <w:noProof/>
                <w:webHidden/>
              </w:rPr>
              <w:tab/>
            </w:r>
            <w:r w:rsidR="003C0081">
              <w:rPr>
                <w:noProof/>
                <w:webHidden/>
              </w:rPr>
              <w:fldChar w:fldCharType="begin"/>
            </w:r>
            <w:r w:rsidR="003C0081">
              <w:rPr>
                <w:noProof/>
                <w:webHidden/>
              </w:rPr>
              <w:instrText xml:space="preserve"> PAGEREF _Toc94886452 \h </w:instrText>
            </w:r>
            <w:r w:rsidR="003C0081">
              <w:rPr>
                <w:noProof/>
                <w:webHidden/>
              </w:rPr>
            </w:r>
            <w:r w:rsidR="003C0081">
              <w:rPr>
                <w:noProof/>
                <w:webHidden/>
              </w:rPr>
              <w:fldChar w:fldCharType="separate"/>
            </w:r>
            <w:r>
              <w:rPr>
                <w:noProof/>
                <w:webHidden/>
              </w:rPr>
              <w:t>5</w:t>
            </w:r>
            <w:r w:rsidR="003C0081">
              <w:rPr>
                <w:noProof/>
                <w:webHidden/>
              </w:rPr>
              <w:fldChar w:fldCharType="end"/>
            </w:r>
          </w:hyperlink>
        </w:p>
        <w:p w14:paraId="28A21EF0" w14:textId="01FD91EE" w:rsidR="003C0081" w:rsidRDefault="00CE5459">
          <w:pPr>
            <w:pStyle w:val="TOC2"/>
            <w:tabs>
              <w:tab w:val="right" w:leader="dot" w:pos="9350"/>
            </w:tabs>
            <w:rPr>
              <w:rFonts w:asciiTheme="minorHAnsi" w:eastAsiaTheme="minorEastAsia" w:hAnsiTheme="minorHAnsi" w:cstheme="minorBidi"/>
              <w:b w:val="0"/>
              <w:bCs w:val="0"/>
              <w:noProof/>
              <w:sz w:val="22"/>
              <w:lang w:eastAsia="zh-CN"/>
            </w:rPr>
          </w:pPr>
          <w:hyperlink w:anchor="_Toc94886453" w:history="1">
            <w:r w:rsidR="003C0081" w:rsidRPr="00BD238C">
              <w:rPr>
                <w:rStyle w:val="Hyperlink"/>
                <w:noProof/>
                <w:lang w:val="fr-HT"/>
              </w:rPr>
              <w:t>Seksyon 3b. Aprè Ou Fin Aplike</w:t>
            </w:r>
            <w:r w:rsidR="003C0081">
              <w:rPr>
                <w:noProof/>
                <w:webHidden/>
              </w:rPr>
              <w:tab/>
            </w:r>
            <w:r w:rsidR="003C0081">
              <w:rPr>
                <w:noProof/>
                <w:webHidden/>
              </w:rPr>
              <w:fldChar w:fldCharType="begin"/>
            </w:r>
            <w:r w:rsidR="003C0081">
              <w:rPr>
                <w:noProof/>
                <w:webHidden/>
              </w:rPr>
              <w:instrText xml:space="preserve"> PAGEREF _Toc94886453 \h </w:instrText>
            </w:r>
            <w:r w:rsidR="003C0081">
              <w:rPr>
                <w:noProof/>
                <w:webHidden/>
              </w:rPr>
            </w:r>
            <w:r w:rsidR="003C0081">
              <w:rPr>
                <w:noProof/>
                <w:webHidden/>
              </w:rPr>
              <w:fldChar w:fldCharType="separate"/>
            </w:r>
            <w:r>
              <w:rPr>
                <w:noProof/>
                <w:webHidden/>
              </w:rPr>
              <w:t>6</w:t>
            </w:r>
            <w:r w:rsidR="003C0081">
              <w:rPr>
                <w:noProof/>
                <w:webHidden/>
              </w:rPr>
              <w:fldChar w:fldCharType="end"/>
            </w:r>
          </w:hyperlink>
        </w:p>
        <w:p w14:paraId="6E89AB43" w14:textId="1A924370" w:rsidR="003C0081" w:rsidRDefault="00CE5459">
          <w:pPr>
            <w:pStyle w:val="TOC2"/>
            <w:tabs>
              <w:tab w:val="right" w:leader="dot" w:pos="9350"/>
            </w:tabs>
            <w:rPr>
              <w:rFonts w:asciiTheme="minorHAnsi" w:eastAsiaTheme="minorEastAsia" w:hAnsiTheme="minorHAnsi" w:cstheme="minorBidi"/>
              <w:b w:val="0"/>
              <w:bCs w:val="0"/>
              <w:noProof/>
              <w:sz w:val="22"/>
              <w:lang w:eastAsia="zh-CN"/>
            </w:rPr>
          </w:pPr>
          <w:hyperlink w:anchor="_Toc94886454" w:history="1">
            <w:r w:rsidR="003C0081" w:rsidRPr="00BD238C">
              <w:rPr>
                <w:rStyle w:val="Hyperlink"/>
                <w:noProof/>
                <w:lang w:val="fr-HT"/>
              </w:rPr>
              <w:t xml:space="preserve">Seksyon 3c. Prepare w Pou Si yo Kontakte w pou </w:t>
            </w:r>
            <w:r w:rsidR="00622A23">
              <w:rPr>
                <w:rStyle w:val="Hyperlink"/>
                <w:noProof/>
                <w:lang w:val="fr-HT"/>
              </w:rPr>
              <w:br/>
            </w:r>
            <w:r w:rsidR="003C0081" w:rsidRPr="00BD238C">
              <w:rPr>
                <w:rStyle w:val="Hyperlink"/>
                <w:noProof/>
                <w:lang w:val="fr-HT"/>
              </w:rPr>
              <w:t>w Voye Dokiman Ale</w:t>
            </w:r>
            <w:r w:rsidR="003C0081">
              <w:rPr>
                <w:noProof/>
                <w:webHidden/>
              </w:rPr>
              <w:tab/>
            </w:r>
            <w:r w:rsidR="003C0081">
              <w:rPr>
                <w:noProof/>
                <w:webHidden/>
              </w:rPr>
              <w:fldChar w:fldCharType="begin"/>
            </w:r>
            <w:r w:rsidR="003C0081">
              <w:rPr>
                <w:noProof/>
                <w:webHidden/>
              </w:rPr>
              <w:instrText xml:space="preserve"> PAGEREF _Toc94886454 \h </w:instrText>
            </w:r>
            <w:r w:rsidR="003C0081">
              <w:rPr>
                <w:noProof/>
                <w:webHidden/>
              </w:rPr>
            </w:r>
            <w:r w:rsidR="003C0081">
              <w:rPr>
                <w:noProof/>
                <w:webHidden/>
              </w:rPr>
              <w:fldChar w:fldCharType="separate"/>
            </w:r>
            <w:r>
              <w:rPr>
                <w:noProof/>
                <w:webHidden/>
              </w:rPr>
              <w:t>6</w:t>
            </w:r>
            <w:r w:rsidR="003C0081">
              <w:rPr>
                <w:noProof/>
                <w:webHidden/>
              </w:rPr>
              <w:fldChar w:fldCharType="end"/>
            </w:r>
          </w:hyperlink>
        </w:p>
        <w:p w14:paraId="327C0D85" w14:textId="2A7EC3EE" w:rsidR="003C0081" w:rsidRDefault="00CE5459">
          <w:pPr>
            <w:pStyle w:val="TOC2"/>
            <w:tabs>
              <w:tab w:val="right" w:leader="dot" w:pos="9350"/>
            </w:tabs>
            <w:rPr>
              <w:rFonts w:asciiTheme="minorHAnsi" w:eastAsiaTheme="minorEastAsia" w:hAnsiTheme="minorHAnsi" w:cstheme="minorBidi"/>
              <w:b w:val="0"/>
              <w:bCs w:val="0"/>
              <w:noProof/>
              <w:sz w:val="22"/>
              <w:lang w:eastAsia="zh-CN"/>
            </w:rPr>
          </w:pPr>
          <w:hyperlink w:anchor="_Toc94886455" w:history="1">
            <w:r w:rsidR="003C0081" w:rsidRPr="00BD238C">
              <w:rPr>
                <w:rStyle w:val="Hyperlink"/>
                <w:noProof/>
                <w:lang w:val="fr-HT"/>
              </w:rPr>
              <w:t>Seksyon 3d. Apre W Fin Voye Dokiman W yo</w:t>
            </w:r>
            <w:r w:rsidR="003C0081">
              <w:rPr>
                <w:noProof/>
                <w:webHidden/>
              </w:rPr>
              <w:tab/>
            </w:r>
            <w:r w:rsidR="003C0081">
              <w:rPr>
                <w:noProof/>
                <w:webHidden/>
              </w:rPr>
              <w:fldChar w:fldCharType="begin"/>
            </w:r>
            <w:r w:rsidR="003C0081">
              <w:rPr>
                <w:noProof/>
                <w:webHidden/>
              </w:rPr>
              <w:instrText xml:space="preserve"> PAGEREF _Toc94886455 \h </w:instrText>
            </w:r>
            <w:r w:rsidR="003C0081">
              <w:rPr>
                <w:noProof/>
                <w:webHidden/>
              </w:rPr>
            </w:r>
            <w:r w:rsidR="003C0081">
              <w:rPr>
                <w:noProof/>
                <w:webHidden/>
              </w:rPr>
              <w:fldChar w:fldCharType="separate"/>
            </w:r>
            <w:r>
              <w:rPr>
                <w:noProof/>
                <w:webHidden/>
              </w:rPr>
              <w:t>6</w:t>
            </w:r>
            <w:r w:rsidR="003C0081">
              <w:rPr>
                <w:noProof/>
                <w:webHidden/>
              </w:rPr>
              <w:fldChar w:fldCharType="end"/>
            </w:r>
          </w:hyperlink>
        </w:p>
        <w:p w14:paraId="5C1F7B9C" w14:textId="1FC2EB2A" w:rsidR="003C0081" w:rsidRDefault="00CE5459">
          <w:pPr>
            <w:pStyle w:val="TOC2"/>
            <w:tabs>
              <w:tab w:val="right" w:leader="dot" w:pos="9350"/>
            </w:tabs>
            <w:rPr>
              <w:rFonts w:asciiTheme="minorHAnsi" w:eastAsiaTheme="minorEastAsia" w:hAnsiTheme="minorHAnsi" w:cstheme="minorBidi"/>
              <w:b w:val="0"/>
              <w:bCs w:val="0"/>
              <w:noProof/>
              <w:sz w:val="22"/>
              <w:lang w:eastAsia="zh-CN"/>
            </w:rPr>
          </w:pPr>
          <w:hyperlink w:anchor="_Toc94886456" w:history="1">
            <w:r w:rsidR="003C0081" w:rsidRPr="00BD238C">
              <w:rPr>
                <w:rStyle w:val="Hyperlink"/>
                <w:noProof/>
                <w:lang w:val="fr-HT"/>
              </w:rPr>
              <w:t>Seksyon 3e. Konsèy pou w Prepare w pou Pwosesis Revizyon Kalifikasyon an</w:t>
            </w:r>
            <w:r w:rsidR="003C0081">
              <w:rPr>
                <w:noProof/>
                <w:webHidden/>
              </w:rPr>
              <w:tab/>
            </w:r>
            <w:r w:rsidR="003C0081">
              <w:rPr>
                <w:noProof/>
                <w:webHidden/>
              </w:rPr>
              <w:fldChar w:fldCharType="begin"/>
            </w:r>
            <w:r w:rsidR="003C0081">
              <w:rPr>
                <w:noProof/>
                <w:webHidden/>
              </w:rPr>
              <w:instrText xml:space="preserve"> PAGEREF _Toc94886456 \h </w:instrText>
            </w:r>
            <w:r w:rsidR="003C0081">
              <w:rPr>
                <w:noProof/>
                <w:webHidden/>
              </w:rPr>
            </w:r>
            <w:r w:rsidR="003C0081">
              <w:rPr>
                <w:noProof/>
                <w:webHidden/>
              </w:rPr>
              <w:fldChar w:fldCharType="separate"/>
            </w:r>
            <w:r>
              <w:rPr>
                <w:noProof/>
                <w:webHidden/>
              </w:rPr>
              <w:t>7</w:t>
            </w:r>
            <w:r w:rsidR="003C0081">
              <w:rPr>
                <w:noProof/>
                <w:webHidden/>
              </w:rPr>
              <w:fldChar w:fldCharType="end"/>
            </w:r>
          </w:hyperlink>
        </w:p>
        <w:p w14:paraId="3ED5F6C6" w14:textId="71B3EB4A" w:rsidR="003C0081" w:rsidRDefault="00CE5459">
          <w:pPr>
            <w:pStyle w:val="TOC1"/>
            <w:rPr>
              <w:rFonts w:asciiTheme="minorHAnsi" w:eastAsiaTheme="minorEastAsia" w:hAnsiTheme="minorHAnsi" w:cstheme="minorBidi"/>
              <w:b w:val="0"/>
              <w:bCs w:val="0"/>
              <w:iCs w:val="0"/>
              <w:noProof/>
              <w:sz w:val="22"/>
              <w:szCs w:val="22"/>
              <w:lang w:eastAsia="zh-CN"/>
            </w:rPr>
          </w:pPr>
          <w:hyperlink w:anchor="_Toc94886457" w:history="1">
            <w:r w:rsidR="003C0081" w:rsidRPr="00BD238C">
              <w:rPr>
                <w:rStyle w:val="Hyperlink"/>
                <w:noProof/>
                <w:lang w:val="fr-HT"/>
              </w:rPr>
              <w:t>Seksyon 4. Mitchell-Lama</w:t>
            </w:r>
            <w:r w:rsidR="003C0081">
              <w:rPr>
                <w:noProof/>
                <w:webHidden/>
              </w:rPr>
              <w:tab/>
            </w:r>
            <w:r w:rsidR="003C0081">
              <w:rPr>
                <w:noProof/>
                <w:webHidden/>
              </w:rPr>
              <w:fldChar w:fldCharType="begin"/>
            </w:r>
            <w:r w:rsidR="003C0081">
              <w:rPr>
                <w:noProof/>
                <w:webHidden/>
              </w:rPr>
              <w:instrText xml:space="preserve"> PAGEREF _Toc94886457 \h </w:instrText>
            </w:r>
            <w:r w:rsidR="003C0081">
              <w:rPr>
                <w:noProof/>
                <w:webHidden/>
              </w:rPr>
            </w:r>
            <w:r w:rsidR="003C0081">
              <w:rPr>
                <w:noProof/>
                <w:webHidden/>
              </w:rPr>
              <w:fldChar w:fldCharType="separate"/>
            </w:r>
            <w:r>
              <w:rPr>
                <w:noProof/>
                <w:webHidden/>
              </w:rPr>
              <w:t>8</w:t>
            </w:r>
            <w:r w:rsidR="003C0081">
              <w:rPr>
                <w:noProof/>
                <w:webHidden/>
              </w:rPr>
              <w:fldChar w:fldCharType="end"/>
            </w:r>
          </w:hyperlink>
        </w:p>
        <w:p w14:paraId="3168E15F" w14:textId="75FCFBBC" w:rsidR="003C0081" w:rsidRDefault="00CE5459">
          <w:pPr>
            <w:pStyle w:val="TOC1"/>
            <w:rPr>
              <w:rFonts w:asciiTheme="minorHAnsi" w:eastAsiaTheme="minorEastAsia" w:hAnsiTheme="minorHAnsi" w:cstheme="minorBidi"/>
              <w:b w:val="0"/>
              <w:bCs w:val="0"/>
              <w:iCs w:val="0"/>
              <w:noProof/>
              <w:sz w:val="22"/>
              <w:szCs w:val="22"/>
              <w:lang w:eastAsia="zh-CN"/>
            </w:rPr>
          </w:pPr>
          <w:hyperlink w:anchor="_Toc94886458" w:history="1">
            <w:r w:rsidR="003C0081" w:rsidRPr="00BD238C">
              <w:rPr>
                <w:rStyle w:val="Hyperlink"/>
                <w:noProof/>
                <w:lang w:val="fr-HT"/>
              </w:rPr>
              <w:t>Seksyon 5. Kesyon Moun Poze Souvan</w:t>
            </w:r>
            <w:r w:rsidR="003C0081">
              <w:rPr>
                <w:noProof/>
                <w:webHidden/>
              </w:rPr>
              <w:tab/>
            </w:r>
            <w:r w:rsidR="003C0081">
              <w:rPr>
                <w:noProof/>
                <w:webHidden/>
              </w:rPr>
              <w:fldChar w:fldCharType="begin"/>
            </w:r>
            <w:r w:rsidR="003C0081">
              <w:rPr>
                <w:noProof/>
                <w:webHidden/>
              </w:rPr>
              <w:instrText xml:space="preserve"> PAGEREF _Toc94886458 \h </w:instrText>
            </w:r>
            <w:r w:rsidR="003C0081">
              <w:rPr>
                <w:noProof/>
                <w:webHidden/>
              </w:rPr>
            </w:r>
            <w:r w:rsidR="003C0081">
              <w:rPr>
                <w:noProof/>
                <w:webHidden/>
              </w:rPr>
              <w:fldChar w:fldCharType="separate"/>
            </w:r>
            <w:r>
              <w:rPr>
                <w:noProof/>
                <w:webHidden/>
              </w:rPr>
              <w:t>9</w:t>
            </w:r>
            <w:r w:rsidR="003C0081">
              <w:rPr>
                <w:noProof/>
                <w:webHidden/>
              </w:rPr>
              <w:fldChar w:fldCharType="end"/>
            </w:r>
          </w:hyperlink>
        </w:p>
        <w:p w14:paraId="1F9AD261" w14:textId="44872412" w:rsidR="003C0081" w:rsidRDefault="00CE5459">
          <w:pPr>
            <w:pStyle w:val="TOC1"/>
            <w:rPr>
              <w:rFonts w:asciiTheme="minorHAnsi" w:eastAsiaTheme="minorEastAsia" w:hAnsiTheme="minorHAnsi" w:cstheme="minorBidi"/>
              <w:b w:val="0"/>
              <w:bCs w:val="0"/>
              <w:iCs w:val="0"/>
              <w:noProof/>
              <w:sz w:val="22"/>
              <w:szCs w:val="22"/>
              <w:lang w:eastAsia="zh-CN"/>
            </w:rPr>
          </w:pPr>
          <w:hyperlink w:anchor="_Toc94886459" w:history="1">
            <w:r w:rsidR="003C0081" w:rsidRPr="00BD238C">
              <w:rPr>
                <w:rStyle w:val="Hyperlink"/>
                <w:noProof/>
                <w:lang w:val="fr-HT"/>
              </w:rPr>
              <w:t>Seksyon 6. Resous</w:t>
            </w:r>
            <w:r w:rsidR="003C0081">
              <w:rPr>
                <w:noProof/>
                <w:webHidden/>
              </w:rPr>
              <w:tab/>
            </w:r>
            <w:r w:rsidR="003C0081">
              <w:rPr>
                <w:noProof/>
                <w:webHidden/>
              </w:rPr>
              <w:fldChar w:fldCharType="begin"/>
            </w:r>
            <w:r w:rsidR="003C0081">
              <w:rPr>
                <w:noProof/>
                <w:webHidden/>
              </w:rPr>
              <w:instrText xml:space="preserve"> PAGEREF _Toc94886459 \h </w:instrText>
            </w:r>
            <w:r w:rsidR="003C0081">
              <w:rPr>
                <w:noProof/>
                <w:webHidden/>
              </w:rPr>
            </w:r>
            <w:r w:rsidR="003C0081">
              <w:rPr>
                <w:noProof/>
                <w:webHidden/>
              </w:rPr>
              <w:fldChar w:fldCharType="separate"/>
            </w:r>
            <w:r>
              <w:rPr>
                <w:noProof/>
                <w:webHidden/>
              </w:rPr>
              <w:t>12</w:t>
            </w:r>
            <w:r w:rsidR="003C0081">
              <w:rPr>
                <w:noProof/>
                <w:webHidden/>
              </w:rPr>
              <w:fldChar w:fldCharType="end"/>
            </w:r>
          </w:hyperlink>
        </w:p>
        <w:p w14:paraId="1185970D" w14:textId="2E411A86" w:rsidR="003C0081" w:rsidRDefault="00CE5459">
          <w:pPr>
            <w:pStyle w:val="TOC2"/>
            <w:tabs>
              <w:tab w:val="right" w:leader="dot" w:pos="9350"/>
            </w:tabs>
            <w:rPr>
              <w:rFonts w:asciiTheme="minorHAnsi" w:eastAsiaTheme="minorEastAsia" w:hAnsiTheme="minorHAnsi" w:cstheme="minorBidi"/>
              <w:b w:val="0"/>
              <w:bCs w:val="0"/>
              <w:noProof/>
              <w:sz w:val="22"/>
              <w:lang w:eastAsia="zh-CN"/>
            </w:rPr>
          </w:pPr>
          <w:hyperlink w:anchor="_Toc94886460" w:history="1">
            <w:r w:rsidR="003C0081" w:rsidRPr="00BD238C">
              <w:rPr>
                <w:rStyle w:val="Hyperlink"/>
                <w:noProof/>
                <w:lang w:val="fr-HT"/>
              </w:rPr>
              <w:t>Sitwèb yo</w:t>
            </w:r>
            <w:r w:rsidR="003C0081">
              <w:rPr>
                <w:noProof/>
                <w:webHidden/>
              </w:rPr>
              <w:tab/>
            </w:r>
            <w:r w:rsidR="003C0081">
              <w:rPr>
                <w:noProof/>
                <w:webHidden/>
              </w:rPr>
              <w:fldChar w:fldCharType="begin"/>
            </w:r>
            <w:r w:rsidR="003C0081">
              <w:rPr>
                <w:noProof/>
                <w:webHidden/>
              </w:rPr>
              <w:instrText xml:space="preserve"> PAGEREF _Toc94886460 \h </w:instrText>
            </w:r>
            <w:r w:rsidR="003C0081">
              <w:rPr>
                <w:noProof/>
                <w:webHidden/>
              </w:rPr>
            </w:r>
            <w:r w:rsidR="003C0081">
              <w:rPr>
                <w:noProof/>
                <w:webHidden/>
              </w:rPr>
              <w:fldChar w:fldCharType="separate"/>
            </w:r>
            <w:r>
              <w:rPr>
                <w:noProof/>
                <w:webHidden/>
              </w:rPr>
              <w:t>12</w:t>
            </w:r>
            <w:r w:rsidR="003C0081">
              <w:rPr>
                <w:noProof/>
                <w:webHidden/>
              </w:rPr>
              <w:fldChar w:fldCharType="end"/>
            </w:r>
          </w:hyperlink>
        </w:p>
        <w:p w14:paraId="4D008FF5" w14:textId="1ECF161B" w:rsidR="003C0081" w:rsidRDefault="00CE5459">
          <w:pPr>
            <w:pStyle w:val="TOC2"/>
            <w:tabs>
              <w:tab w:val="right" w:leader="dot" w:pos="9350"/>
            </w:tabs>
            <w:rPr>
              <w:rFonts w:asciiTheme="minorHAnsi" w:eastAsiaTheme="minorEastAsia" w:hAnsiTheme="minorHAnsi" w:cstheme="minorBidi"/>
              <w:b w:val="0"/>
              <w:bCs w:val="0"/>
              <w:noProof/>
              <w:sz w:val="22"/>
              <w:lang w:eastAsia="zh-CN"/>
            </w:rPr>
          </w:pPr>
          <w:hyperlink w:anchor="_Toc94886461" w:history="1">
            <w:r w:rsidR="003C0081" w:rsidRPr="00BD238C">
              <w:rPr>
                <w:rStyle w:val="Hyperlink"/>
                <w:noProof/>
                <w:lang w:val="fr-HT"/>
              </w:rPr>
              <w:t>Dokiman</w:t>
            </w:r>
            <w:r w:rsidR="003C0081">
              <w:rPr>
                <w:noProof/>
                <w:webHidden/>
              </w:rPr>
              <w:tab/>
            </w:r>
            <w:r w:rsidR="003C0081">
              <w:rPr>
                <w:noProof/>
                <w:webHidden/>
              </w:rPr>
              <w:fldChar w:fldCharType="begin"/>
            </w:r>
            <w:r w:rsidR="003C0081">
              <w:rPr>
                <w:noProof/>
                <w:webHidden/>
              </w:rPr>
              <w:instrText xml:space="preserve"> PAGEREF _Toc94886461 \h </w:instrText>
            </w:r>
            <w:r w:rsidR="003C0081">
              <w:rPr>
                <w:noProof/>
                <w:webHidden/>
              </w:rPr>
            </w:r>
            <w:r w:rsidR="003C0081">
              <w:rPr>
                <w:noProof/>
                <w:webHidden/>
              </w:rPr>
              <w:fldChar w:fldCharType="separate"/>
            </w:r>
            <w:r>
              <w:rPr>
                <w:noProof/>
                <w:webHidden/>
              </w:rPr>
              <w:t>12</w:t>
            </w:r>
            <w:r w:rsidR="003C0081">
              <w:rPr>
                <w:noProof/>
                <w:webHidden/>
              </w:rPr>
              <w:fldChar w:fldCharType="end"/>
            </w:r>
          </w:hyperlink>
        </w:p>
        <w:p w14:paraId="24589290" w14:textId="43318ACE" w:rsidR="00C423DE" w:rsidRPr="00157FA4" w:rsidRDefault="009A6106" w:rsidP="009A6106">
          <w:pPr>
            <w:pStyle w:val="TOC1"/>
            <w:rPr>
              <w:lang w:val="fr-HT"/>
            </w:rPr>
          </w:pPr>
          <w:r w:rsidRPr="00157FA4">
            <w:rPr>
              <w:i/>
              <w:szCs w:val="28"/>
              <w:lang w:val="fr-HT"/>
            </w:rPr>
            <w:fldChar w:fldCharType="end"/>
          </w:r>
        </w:p>
      </w:sdtContent>
    </w:sdt>
    <w:p w14:paraId="730A34FF" w14:textId="4372F4AD" w:rsidR="00A951CD" w:rsidRPr="00157FA4" w:rsidRDefault="00A951CD" w:rsidP="00097014">
      <w:pPr>
        <w:spacing w:after="0" w:line="240" w:lineRule="auto"/>
        <w:rPr>
          <w:rFonts w:cs="Arial"/>
          <w:b/>
          <w:bCs/>
          <w:sz w:val="28"/>
          <w:szCs w:val="28"/>
          <w:lang w:val="fr-HT"/>
        </w:rPr>
      </w:pPr>
      <w:r w:rsidRPr="00157FA4">
        <w:rPr>
          <w:rFonts w:cs="Arial"/>
          <w:b/>
          <w:bCs/>
          <w:sz w:val="28"/>
          <w:szCs w:val="28"/>
          <w:lang w:val="fr-HT"/>
        </w:rPr>
        <w:br w:type="page"/>
      </w:r>
    </w:p>
    <w:p w14:paraId="0B53694E" w14:textId="7F515FEE" w:rsidR="00987A04" w:rsidRPr="00157FA4" w:rsidRDefault="008F24F7" w:rsidP="00097014">
      <w:pPr>
        <w:pStyle w:val="Heading1"/>
        <w:rPr>
          <w:szCs w:val="36"/>
          <w:lang w:val="fr-HT"/>
        </w:rPr>
      </w:pPr>
      <w:bookmarkStart w:id="2" w:name="_Toc94886448"/>
      <w:bookmarkEnd w:id="1"/>
      <w:r w:rsidRPr="00157FA4">
        <w:rPr>
          <w:bCs/>
          <w:szCs w:val="36"/>
          <w:lang w:val="fr-HT"/>
        </w:rPr>
        <w:lastRenderedPageBreak/>
        <w:t>Seksyon 1. Entwodiksyon</w:t>
      </w:r>
      <w:bookmarkEnd w:id="2"/>
    </w:p>
    <w:p w14:paraId="5E90E931" w14:textId="65B605B2" w:rsidR="00E22F06" w:rsidRPr="00157FA4" w:rsidRDefault="00987A04" w:rsidP="00097014">
      <w:pPr>
        <w:rPr>
          <w:rFonts w:cs="Arial"/>
          <w:lang w:val="fr-HT"/>
        </w:rPr>
      </w:pPr>
      <w:r w:rsidRPr="00157FA4">
        <w:rPr>
          <w:rFonts w:cs="Arial"/>
          <w:lang w:val="fr-HT"/>
        </w:rPr>
        <w:t>Dokiman sa a bay yon apèsi sou lojman abòdab ak konsiderasyon espesyal pou moun ki gen andikap nan Vil New York. Sijè yo abòde yo gen ladan yo, yon eksplikasyon sou lojman abòdab, inite yo mete apa pou moun ki gen andikap, pwosesis aplikasyon pou lotri lojman HPD atravè NYC Housing Connect, inite Mitchell-Lama ak kesyon yo poze souvan yo.</w:t>
      </w:r>
    </w:p>
    <w:p w14:paraId="5545145E" w14:textId="0022C2F5" w:rsidR="00AD217D" w:rsidRPr="00157FA4" w:rsidRDefault="008F24F7" w:rsidP="00097014">
      <w:pPr>
        <w:pStyle w:val="Heading1"/>
        <w:rPr>
          <w:szCs w:val="36"/>
          <w:lang w:val="fr-HT"/>
        </w:rPr>
      </w:pPr>
      <w:bookmarkStart w:id="3" w:name="_Toc94886449"/>
      <w:r w:rsidRPr="00157FA4">
        <w:rPr>
          <w:bCs/>
          <w:szCs w:val="36"/>
          <w:lang w:val="fr-HT"/>
        </w:rPr>
        <w:t>Seksyon 2. Apèsi sou Lotri Lojman Abòdab</w:t>
      </w:r>
      <w:bookmarkEnd w:id="3"/>
    </w:p>
    <w:p w14:paraId="2135BD12" w14:textId="1BA92D1D" w:rsidR="00AD217D" w:rsidRPr="00157FA4" w:rsidRDefault="000A7346" w:rsidP="00097014">
      <w:pPr>
        <w:rPr>
          <w:rFonts w:cs="Arial"/>
          <w:b/>
          <w:bCs/>
          <w:spacing w:val="-2"/>
          <w:lang w:val="fr-HT"/>
        </w:rPr>
      </w:pPr>
      <w:r w:rsidRPr="00157FA4">
        <w:rPr>
          <w:rFonts w:cs="Arial"/>
          <w:spacing w:val="-2"/>
          <w:lang w:val="fr-HT"/>
        </w:rPr>
        <w:t>Depatman Konsèvasyon ak Devlopman Lojman (Department of Housing Preservation and Development, HPD) ak Sosyete Devlopman Ekonomik (Economic Development Corporation, HDC) bay opòtinite nan lojman pou anpil fanmi selon nivo revni yo ak kantite moun ki nan fanmi an. Pou asire distribisyon lojman abòdab ki jis, apatman yo sibvansyone sa yo disponib pou vann oswa lwe atravè yon sistèm lotri owaza. Yo konsidere inite lojman sa yo abòdab paske yo koute apeprè yon tyè oswa mwens nan revni rezidan an.</w:t>
      </w:r>
    </w:p>
    <w:p w14:paraId="74DE0F74" w14:textId="130569B7" w:rsidR="00046B0A" w:rsidRPr="00157FA4" w:rsidRDefault="008F24F7" w:rsidP="00097014">
      <w:pPr>
        <w:pStyle w:val="Heading2"/>
        <w:rPr>
          <w:szCs w:val="28"/>
          <w:lang w:val="fr-HT"/>
        </w:rPr>
      </w:pPr>
      <w:bookmarkStart w:id="4" w:name="_Toc94886450"/>
      <w:r w:rsidRPr="00157FA4">
        <w:rPr>
          <w:szCs w:val="28"/>
          <w:lang w:val="fr-HT"/>
        </w:rPr>
        <w:t>Seksyon 2a. Inite yo Mete Apa pou Moun ki Gen Andikap yo</w:t>
      </w:r>
      <w:bookmarkEnd w:id="4"/>
    </w:p>
    <w:p w14:paraId="51CA5408" w14:textId="74DE3989" w:rsidR="00733E4F" w:rsidRPr="00157FA4" w:rsidRDefault="00733E4F" w:rsidP="00097014">
      <w:pPr>
        <w:rPr>
          <w:rFonts w:cs="Arial"/>
          <w:lang w:val="fr-HT"/>
        </w:rPr>
      </w:pPr>
      <w:r w:rsidRPr="00157FA4">
        <w:rPr>
          <w:rFonts w:cs="Arial"/>
          <w:lang w:val="fr-HT"/>
        </w:rPr>
        <w:t>Pwojè lojman abòdab HPD ak HDC finanse mete apa 7% nan inite yo pou aplikan ki gen andikap: 5% pou mobilite, 2% pou vizyon ak tande.</w:t>
      </w:r>
      <w:r w:rsidR="00B404A3" w:rsidRPr="00157FA4">
        <w:rPr>
          <w:rFonts w:cs="Arial"/>
          <w:lang w:val="fr-HT"/>
        </w:rPr>
        <w:t xml:space="preserve"> </w:t>
      </w:r>
      <w:r w:rsidRPr="00157FA4">
        <w:rPr>
          <w:rFonts w:cs="Arial"/>
          <w:color w:val="000000"/>
          <w:lang w:val="fr-HT"/>
        </w:rPr>
        <w:t xml:space="preserve">Sa yo se "inite yo mete apa pou moun ki gen andikap" epi yo fèt dapre Nòm </w:t>
      </w:r>
      <w:r w:rsidR="00157FA4" w:rsidRPr="00157FA4">
        <w:rPr>
          <w:rFonts w:cs="Arial"/>
          <w:color w:val="000000"/>
          <w:lang w:val="fr-HT"/>
        </w:rPr>
        <w:t>Aksèsibilite</w:t>
      </w:r>
      <w:r w:rsidRPr="00157FA4">
        <w:rPr>
          <w:rFonts w:cs="Arial"/>
          <w:color w:val="000000"/>
          <w:lang w:val="fr-HT"/>
        </w:rPr>
        <w:t xml:space="preserve"> Federal Inifòm (Uniform Federal Accessibility Standards, UFAS). Karakteristik konsepsyon UFAS nan yon inite yo mete apa ap depann de aranjman rezonab ki nesesè pou andikap rezidan an.</w:t>
      </w:r>
    </w:p>
    <w:p w14:paraId="24D49FDB" w14:textId="0C522C57" w:rsidR="00E5522A" w:rsidRPr="00157FA4" w:rsidRDefault="00E5522A" w:rsidP="007E70AF">
      <w:pPr>
        <w:numPr>
          <w:ilvl w:val="0"/>
          <w:numId w:val="4"/>
        </w:numPr>
        <w:shd w:val="clear" w:color="auto" w:fill="FFFFFF"/>
        <w:spacing w:before="120" w:after="0"/>
        <w:ind w:left="461" w:hanging="274"/>
        <w:rPr>
          <w:rFonts w:cs="Arial"/>
          <w:color w:val="000000"/>
          <w:lang w:val="fr-HT"/>
        </w:rPr>
      </w:pPr>
      <w:r w:rsidRPr="00157FA4">
        <w:rPr>
          <w:rFonts w:cs="Arial"/>
          <w:color w:val="000000"/>
          <w:lang w:val="fr-HT"/>
        </w:rPr>
        <w:t xml:space="preserve">Yon inite yo mete apa pou mobilite a vle di plan etaj la fèt pou l ka aksesib pou yon moun ki gen yon andikap ki redui kapasite deplasman li. Sa a ta ka gen ladan bifèt demontab ki anba kontwa a, sèten wotè pou aparèy </w:t>
      </w:r>
      <w:r w:rsidR="00157FA4" w:rsidRPr="00157FA4">
        <w:rPr>
          <w:rFonts w:cs="Arial"/>
          <w:color w:val="000000"/>
          <w:lang w:val="fr-HT"/>
        </w:rPr>
        <w:t>kizin</w:t>
      </w:r>
      <w:r w:rsidRPr="00157FA4">
        <w:rPr>
          <w:rFonts w:cs="Arial"/>
          <w:color w:val="000000"/>
          <w:lang w:val="fr-HT"/>
        </w:rPr>
        <w:t xml:space="preserve"> ak kontwa, pami lòt karakteristik.</w:t>
      </w:r>
    </w:p>
    <w:p w14:paraId="2ABACB63" w14:textId="2E67DA65" w:rsidR="0088477F" w:rsidRPr="00157FA4" w:rsidRDefault="002E4953" w:rsidP="007E70AF">
      <w:pPr>
        <w:numPr>
          <w:ilvl w:val="0"/>
          <w:numId w:val="4"/>
        </w:numPr>
        <w:shd w:val="clear" w:color="auto" w:fill="FFFFFF"/>
        <w:spacing w:before="120" w:after="0"/>
        <w:ind w:left="461" w:hanging="274"/>
        <w:rPr>
          <w:rFonts w:cs="Arial"/>
          <w:color w:val="000000"/>
          <w:lang w:val="fr-HT"/>
        </w:rPr>
      </w:pPr>
      <w:r w:rsidRPr="00157FA4">
        <w:rPr>
          <w:rFonts w:cs="Arial"/>
          <w:color w:val="000000"/>
          <w:lang w:val="fr-HT"/>
        </w:rPr>
        <w:t>Yon inite vizyon oswa oditif yo mete apa ka gen ladan sistèm alam ki itilize tonalie ki byen fò, limyè k ap flache oswa vibrasyon, oswa aparèy entèlijan ak teknoloji kominikasyon.</w:t>
      </w:r>
    </w:p>
    <w:p w14:paraId="4B3BBED7" w14:textId="613214AE" w:rsidR="00657A13" w:rsidRPr="00157FA4" w:rsidRDefault="00B54B06" w:rsidP="00AD0352">
      <w:pPr>
        <w:spacing w:before="480"/>
        <w:rPr>
          <w:rFonts w:cs="Arial"/>
          <w:lang w:val="fr-HT"/>
        </w:rPr>
      </w:pPr>
      <w:r w:rsidRPr="00157FA4">
        <w:rPr>
          <w:rFonts w:cs="Arial"/>
          <w:lang w:val="fr-HT"/>
        </w:rPr>
        <w:t xml:space="preserve">Tanpri sonje yo pa konsidere aplikan lojman abòdab pou moun ki gen yon andikap yo sèlman pou inite yo mete apa pou moun ki gen andikap. Lè yon kay aplike pou yon lotri epi li gen yon manm ki gen yon andikap ki redui </w:t>
      </w:r>
      <w:r w:rsidRPr="00157FA4">
        <w:rPr>
          <w:rFonts w:cs="Arial"/>
          <w:lang w:val="fr-HT"/>
        </w:rPr>
        <w:lastRenderedPageBreak/>
        <w:t>kapasite deplasman li, pwoblèm vizyon oswa pwoblèm pou l tande, yo konsidere aplikasyon yo a ni pou inite yo mete apa pou moun ki gen andikap ni pou nenpòt lòt inite nan devlopman sa a yo kalifye pou li a.</w:t>
      </w:r>
    </w:p>
    <w:p w14:paraId="72A47678" w14:textId="3976F557" w:rsidR="00844092" w:rsidRPr="00157FA4" w:rsidRDefault="008F24F7" w:rsidP="00097014">
      <w:pPr>
        <w:pStyle w:val="Heading1"/>
        <w:rPr>
          <w:szCs w:val="36"/>
          <w:lang w:val="fr-HT"/>
        </w:rPr>
      </w:pPr>
      <w:bookmarkStart w:id="5" w:name="_Toc94886451"/>
      <w:r w:rsidRPr="00157FA4">
        <w:rPr>
          <w:bCs/>
          <w:szCs w:val="36"/>
          <w:lang w:val="fr-HT"/>
        </w:rPr>
        <w:t>Seksyon 3. Aplike pou Lojman Abòdab atravè Lotri Lojman HPD</w:t>
      </w:r>
      <w:bookmarkEnd w:id="5"/>
    </w:p>
    <w:p w14:paraId="20CC0126" w14:textId="23817E53" w:rsidR="0022535C" w:rsidRPr="00157FA4" w:rsidRDefault="00AD217D" w:rsidP="00097014">
      <w:pPr>
        <w:rPr>
          <w:rFonts w:cs="Arial"/>
          <w:lang w:val="fr-HT"/>
        </w:rPr>
      </w:pPr>
      <w:r w:rsidRPr="00157FA4">
        <w:rPr>
          <w:rFonts w:cs="Arial"/>
          <w:lang w:val="fr-HT"/>
        </w:rPr>
        <w:t xml:space="preserve">NYC Housing Connect se pòtay anliy ou pou jwenn ak aplike pou opòtinite pou lwe ak pou achte kay nan pri abòdab atravè senk (5) minisipalite Vil New York yo. Ale sou sit entènèt NYC Housing Connect la nan: </w:t>
      </w:r>
      <w:hyperlink r:id="rId9" w:history="1">
        <w:r w:rsidRPr="00157FA4">
          <w:rPr>
            <w:rStyle w:val="Hyperlink"/>
            <w:rFonts w:cs="Arial"/>
            <w:lang w:val="fr-HT"/>
          </w:rPr>
          <w:t>HousingConnect.nyc.gov</w:t>
        </w:r>
      </w:hyperlink>
      <w:r w:rsidRPr="00157FA4">
        <w:rPr>
          <w:rFonts w:cs="Arial"/>
          <w:lang w:val="fr-HT"/>
        </w:rPr>
        <w:t>. Lè ou wè yon anons ki ka abòdab pou ou, asire w</w:t>
      </w:r>
      <w:r w:rsidR="00995699" w:rsidRPr="00157FA4">
        <w:rPr>
          <w:rFonts w:cs="Arial"/>
          <w:lang w:val="fr-HT"/>
        </w:rPr>
        <w:t> </w:t>
      </w:r>
      <w:r w:rsidRPr="00157FA4">
        <w:rPr>
          <w:rFonts w:cs="Arial"/>
          <w:lang w:val="fr-HT"/>
        </w:rPr>
        <w:t>pwofil Housing Connect ou a konplè epi kòmanse aplike! Pwofil Housing Connect ou a vin tounen aplikasyon ou pou chak devlopman w ap aplike pou li nan sistèm nan.</w:t>
      </w:r>
    </w:p>
    <w:p w14:paraId="306C7217" w14:textId="2D332E35" w:rsidR="0022535C" w:rsidRPr="00157FA4" w:rsidRDefault="0022535C" w:rsidP="00B404A3">
      <w:pPr>
        <w:rPr>
          <w:rFonts w:cs="Arial"/>
          <w:lang w:val="fr-HT"/>
        </w:rPr>
      </w:pPr>
      <w:r w:rsidRPr="00157FA4">
        <w:rPr>
          <w:rFonts w:cs="Arial"/>
          <w:lang w:val="fr-HT"/>
        </w:rPr>
        <w:t xml:space="preserve">Aplikasyon yo ap fè fas ak limit kalifikasyon revni, ki ka diferan soti nan yon devlopman lojman pou ale nan yon lòt. Nou rekòmande anvan yon moun aplike, aplikan yo dwe egzamine anons pwojè ki gen limit revni an pou detèmine si yo nan chan revni ki kalifye a. </w:t>
      </w:r>
      <w:r w:rsidRPr="00157FA4">
        <w:rPr>
          <w:rFonts w:cs="Arial"/>
          <w:b/>
          <w:bCs/>
          <w:lang w:val="fr-HT"/>
        </w:rPr>
        <w:t>Li trè enpòtan pou mete ajou enfòmasyon ki sou pwofil ou a imedyatman nenpòt lè manm kay ou a</w:t>
      </w:r>
      <w:r w:rsidR="00995699" w:rsidRPr="00157FA4">
        <w:rPr>
          <w:rFonts w:cs="Arial"/>
          <w:lang w:val="fr-HT"/>
        </w:rPr>
        <w:t> </w:t>
      </w:r>
      <w:r w:rsidRPr="00157FA4">
        <w:rPr>
          <w:rFonts w:cs="Arial"/>
          <w:b/>
          <w:bCs/>
          <w:lang w:val="fr-HT"/>
        </w:rPr>
        <w:t>oswa revni yo chanje.</w:t>
      </w:r>
      <w:r w:rsidRPr="00157FA4">
        <w:rPr>
          <w:rFonts w:cs="Arial"/>
          <w:lang w:val="fr-HT"/>
        </w:rPr>
        <w:t xml:space="preserve"> Sa a ka fèt anvan oswa apre ou aplike nan nenpòt devlopman.</w:t>
      </w:r>
    </w:p>
    <w:p w14:paraId="5EBB5E73" w14:textId="1BFEAE07" w:rsidR="0022535C" w:rsidRPr="00157FA4" w:rsidRDefault="0022535C" w:rsidP="00097014">
      <w:pPr>
        <w:rPr>
          <w:rFonts w:cs="Arial"/>
          <w:spacing w:val="-1"/>
          <w:lang w:val="fr-HT"/>
        </w:rPr>
      </w:pPr>
      <w:r w:rsidRPr="00157FA4">
        <w:rPr>
          <w:rFonts w:cs="Arial"/>
          <w:spacing w:val="-1"/>
          <w:lang w:val="fr-HT"/>
        </w:rPr>
        <w:t>Epitou anons yo gen enfòmasyon sou inite yo mete apa ak preferans ki disponib pou chak devlopman. Pa egzanp, anplis de sa yo mete apa pou moun ki gen andikap yo, ou ka wè preferans pou anplwaye minisipal yo oswa pou rezidan ki deja abite nan menm konsèy kominotè ak devlopman an.</w:t>
      </w:r>
    </w:p>
    <w:p w14:paraId="1F30EEBF" w14:textId="6229D206" w:rsidR="002577F6" w:rsidRPr="00157FA4" w:rsidRDefault="004447F8" w:rsidP="00097014">
      <w:pPr>
        <w:rPr>
          <w:rFonts w:cs="Arial"/>
          <w:lang w:val="fr-HT"/>
        </w:rPr>
      </w:pPr>
      <w:r w:rsidRPr="00157FA4">
        <w:rPr>
          <w:rFonts w:cs="Arial"/>
          <w:lang w:val="fr-HT"/>
        </w:rPr>
        <w:t>Anons pou devlopman lojman abòdab yo sou paj "Open Loteries" NYC Housing Connect la ak nan piblikasyon minisipal ak lokal yo. Chak anons gen enstriksyon sou fason pou aplike atravè Housing Connect oswa nan lapòs. Si</w:t>
      </w:r>
      <w:r w:rsidR="00995699" w:rsidRPr="00157FA4">
        <w:rPr>
          <w:rFonts w:cs="Arial"/>
          <w:lang w:val="fr-HT"/>
        </w:rPr>
        <w:t> </w:t>
      </w:r>
      <w:r w:rsidRPr="00157FA4">
        <w:rPr>
          <w:rFonts w:cs="Arial"/>
          <w:lang w:val="fr-HT"/>
        </w:rPr>
        <w:t xml:space="preserve">w prefere aplike avèk yon aplikasyon sou papye olye pou w aplike sou entènèt, ou ka mande pou devlopè a voye yon aplikasyon nan lapòs ba ou. Al gade nan enstriksyon sou anons pou lotri pou aprann plis sou demann yon aplikasyon sou papye ak ki kote pou voye nan lapòs aplikasyon ki ranpli yo. Si w deside soumèt yon aplikasyon sou papye, pa aplike sou entènèt tou; soumèt aplikasyon yo nan lapòs ak sou entènèt ka fè w pèdi kalifikasyon ou. </w:t>
      </w:r>
      <w:r w:rsidRPr="00157FA4">
        <w:rPr>
          <w:rFonts w:cs="Arial"/>
          <w:lang w:val="fr-HT"/>
        </w:rPr>
        <w:lastRenderedPageBreak/>
        <w:t>Ou ka jwenn plis enfòmasyon sou fason pou jwenn aplikasyon sou papye lè w rele 212-863-7990.</w:t>
      </w:r>
    </w:p>
    <w:p w14:paraId="2C05EA92" w14:textId="1CAD8D40" w:rsidR="00B01635" w:rsidRPr="00157FA4" w:rsidRDefault="008F24F7" w:rsidP="00097014">
      <w:pPr>
        <w:pStyle w:val="Heading2"/>
        <w:rPr>
          <w:spacing w:val="-3"/>
          <w:szCs w:val="28"/>
          <w:lang w:val="fr-HT"/>
        </w:rPr>
      </w:pPr>
      <w:bookmarkStart w:id="6" w:name="_Toc94886452"/>
      <w:r w:rsidRPr="00157FA4">
        <w:rPr>
          <w:spacing w:val="-3"/>
          <w:szCs w:val="28"/>
          <w:lang w:val="fr-HT"/>
        </w:rPr>
        <w:t>Seksyon 3a. Konsèy pou Ranpli Pwofil Housing Connect ou a</w:t>
      </w:r>
      <w:bookmarkEnd w:id="6"/>
    </w:p>
    <w:p w14:paraId="4624026B" w14:textId="477BCAEA" w:rsidR="00F21C71" w:rsidRPr="00157FA4" w:rsidRDefault="0031761A" w:rsidP="00097014">
      <w:pPr>
        <w:rPr>
          <w:rFonts w:cs="Arial"/>
          <w:lang w:val="fr-HT"/>
        </w:rPr>
      </w:pPr>
      <w:r w:rsidRPr="00157FA4">
        <w:rPr>
          <w:rFonts w:cs="Arial"/>
          <w:lang w:val="fr-HT"/>
        </w:rPr>
        <w:t xml:space="preserve">Asire w ou antre revni pou tout moun ki pral viv avèk ou nan seksyon Manm Kay nan pwofil Housing Connect ou a. Mete tout sous revni, sa gen ladan revni travay, travay endepandan, revni pou avantaj gouvènman an (chomaj, èd piblik, TANF, Rezèv Fòs Lame, elatriye), revni retrèt oswa pou moun ki gen andikap (pansyon, anwite, sekirite sosyal, SSI/SSD)., </w:t>
      </w:r>
      <w:r w:rsidR="00157FA4" w:rsidRPr="00157FA4">
        <w:rPr>
          <w:rFonts w:cs="Arial"/>
          <w:lang w:val="fr-HT"/>
        </w:rPr>
        <w:t>dedomajman</w:t>
      </w:r>
      <w:r w:rsidRPr="00157FA4">
        <w:rPr>
          <w:rFonts w:cs="Arial"/>
          <w:lang w:val="fr-HT"/>
        </w:rPr>
        <w:t xml:space="preserve"> travayè, elatriye), ak revni ki soti nan lòt sous (sipò timoun, revni kado, pansyon alimantè, revni lokasyon, elatriye).</w:t>
      </w:r>
    </w:p>
    <w:p w14:paraId="2C459420" w14:textId="77A42B95" w:rsidR="00050BEC" w:rsidRPr="00157FA4" w:rsidRDefault="00D433AA" w:rsidP="00097014">
      <w:pPr>
        <w:rPr>
          <w:rFonts w:cs="Arial"/>
          <w:lang w:val="fr-HT"/>
        </w:rPr>
      </w:pPr>
      <w:r w:rsidRPr="00157FA4">
        <w:rPr>
          <w:rFonts w:cs="Arial"/>
          <w:lang w:val="fr-HT"/>
        </w:rPr>
        <w:t>Si ou gen yon bon oswa sibvansyon pou lwaye, asire w ou di sa nan pwofil ou a. Kondisyon pou revni minimòm yo pa aplike si ou gen yon bon oswa yon sibvansyon pou lwaye. Sepandan, lwaye a ta dwe nan limit maksimòm pwogram bon oswa èd pou lwaye w la otorize a. Seksyon 8 Bon pou Chwa Lojman (HPD oswa NYCHA), CityFHEPS, ISS, Renonsyasyon pou Medicaid, ak VASH se kèk egzanp sibvansyon pou lokasyon epi yo aksepte tout atravè lotri lojman abòdab la.</w:t>
      </w:r>
    </w:p>
    <w:p w14:paraId="4BD3827E" w14:textId="7028EB89" w:rsidR="00073397" w:rsidRPr="00157FA4" w:rsidRDefault="00657F9C" w:rsidP="00097014">
      <w:pPr>
        <w:rPr>
          <w:rFonts w:cs="Arial"/>
          <w:lang w:val="fr-HT"/>
        </w:rPr>
      </w:pPr>
      <w:r w:rsidRPr="00157FA4">
        <w:rPr>
          <w:rFonts w:cs="Arial"/>
          <w:lang w:val="fr-HT"/>
        </w:rPr>
        <w:t>Si yon moun nan kay ou a gen yon andikap ki redui kapasite deplasman li, pwoblèm vizyon oswa pwoblèm pou l tande, asire w ou di sa nan seksyon Manm Kay nan pwofil Housing Connect ou a. Si w ap aplike ak yon aplikasyon yo voye nan lapòs, yo poze kesyon sa a nan seksyon Enfòmasyon sou Moun nan Kay la nan aplikasyon sou papye a. Yon aranjman rezonab akòz yon andikap ka gen ladan yon chanjman, adaptasyon, oswa modifikasyon nan yon kontra, pwogram, sèvis oswa espas travay, tankou ajoute yon ranp pou pèmèt yon moun k ap sèvi ak chèz woulant antre nan bilding nan, ki otorize yon bèt sèvis antre nan yon bilding ki gen yon règleman ki pa otorize bèt domestik rantre ladan, oswa yon chanm siplemantè pou moun ki gen yon moun k ap ede l nan kay la oswa sèten ekipman medikal.</w:t>
      </w:r>
    </w:p>
    <w:p w14:paraId="0BFEF809" w14:textId="198EC8C3" w:rsidR="00DE0DA0" w:rsidRPr="00157FA4" w:rsidRDefault="008F24F7" w:rsidP="00AD0352">
      <w:pPr>
        <w:pStyle w:val="Heading2"/>
        <w:spacing w:before="960"/>
        <w:rPr>
          <w:szCs w:val="28"/>
          <w:lang w:val="fr-HT"/>
        </w:rPr>
      </w:pPr>
      <w:bookmarkStart w:id="7" w:name="_Toc94886453"/>
      <w:r w:rsidRPr="00157FA4">
        <w:rPr>
          <w:szCs w:val="28"/>
          <w:lang w:val="fr-HT"/>
        </w:rPr>
        <w:lastRenderedPageBreak/>
        <w:t>Seksyon 3b. Aprè Ou Fin Aplike</w:t>
      </w:r>
      <w:bookmarkEnd w:id="7"/>
    </w:p>
    <w:p w14:paraId="2F1EBA49" w14:textId="6CE0E313" w:rsidR="00515127" w:rsidRPr="00157FA4" w:rsidRDefault="00515127" w:rsidP="00097014">
      <w:pPr>
        <w:pStyle w:val="CommentText"/>
        <w:rPr>
          <w:rFonts w:cs="Arial"/>
          <w:sz w:val="24"/>
          <w:szCs w:val="24"/>
          <w:lang w:val="fr-HT"/>
        </w:rPr>
      </w:pPr>
      <w:r w:rsidRPr="00157FA4">
        <w:rPr>
          <w:rFonts w:cs="Arial"/>
          <w:sz w:val="24"/>
          <w:szCs w:val="24"/>
          <w:lang w:val="fr-HT"/>
        </w:rPr>
        <w:t>Apre dat limit aplikasyon an, yo mete tout aplikasyon sou entènèt ak sou papye yo nan yon lòd owaza epi yo ba yo yon nimewo anrejistreman. Yon fwa yo fin bay tout nimewo anrejistreman yo owaza, Ajan Maketing lan ap egzamine aplikasyon yo, l ap kòmanse ak inite yo mete apa pou moun ki gen andikap ak preferans yo.</w:t>
      </w:r>
    </w:p>
    <w:p w14:paraId="260496F0" w14:textId="5D2BDEC6" w:rsidR="0062100C" w:rsidRPr="00157FA4" w:rsidRDefault="005575A6" w:rsidP="00097014">
      <w:pPr>
        <w:pStyle w:val="CommentText"/>
        <w:rPr>
          <w:rFonts w:cs="Arial"/>
          <w:sz w:val="24"/>
          <w:szCs w:val="24"/>
          <w:lang w:val="fr-HT"/>
        </w:rPr>
      </w:pPr>
      <w:r w:rsidRPr="00157FA4">
        <w:rPr>
          <w:rFonts w:cs="Arial"/>
          <w:sz w:val="24"/>
          <w:szCs w:val="24"/>
          <w:lang w:val="fr-HT"/>
        </w:rPr>
        <w:t>Akòz volim aplikasyon nou resevwa yo, sa ka pran plizyè mwa oswa plis ankò pou w jwenn repons konsènan aplikasyon w lan. Kèk fwa ou ka pa jwenn repons, menm si w kalifye.</w:t>
      </w:r>
    </w:p>
    <w:p w14:paraId="78D00F75" w14:textId="3A629996" w:rsidR="000657D0" w:rsidRPr="00157FA4" w:rsidRDefault="005575A6" w:rsidP="00097014">
      <w:pPr>
        <w:pStyle w:val="CommentText"/>
        <w:rPr>
          <w:rFonts w:cs="Arial"/>
          <w:sz w:val="24"/>
          <w:szCs w:val="24"/>
          <w:lang w:val="fr-HT"/>
        </w:rPr>
      </w:pPr>
      <w:r w:rsidRPr="00157FA4">
        <w:rPr>
          <w:rFonts w:cs="Arial"/>
          <w:sz w:val="24"/>
          <w:szCs w:val="24"/>
          <w:lang w:val="fr-HT"/>
        </w:rPr>
        <w:t>Si yo pa chwazi w oswa si yo pa reponn ou, kontinye chèche lòt apatman epi aplike lè w pare.</w:t>
      </w:r>
    </w:p>
    <w:p w14:paraId="27F0984A" w14:textId="379C5B41" w:rsidR="00FE2761" w:rsidRPr="00157FA4" w:rsidRDefault="008F24F7" w:rsidP="00097014">
      <w:pPr>
        <w:pStyle w:val="Heading2"/>
        <w:rPr>
          <w:color w:val="2F5496" w:themeColor="accent1" w:themeShade="BF"/>
          <w:szCs w:val="28"/>
          <w:lang w:val="fr-HT"/>
        </w:rPr>
      </w:pPr>
      <w:bookmarkStart w:id="8" w:name="_Toc94886454"/>
      <w:r w:rsidRPr="00157FA4">
        <w:rPr>
          <w:szCs w:val="28"/>
          <w:lang w:val="fr-HT"/>
        </w:rPr>
        <w:t>Seksyon 3c. Prepare w Pou Si yo Kontakte w pou w Voye Dokiman Ale</w:t>
      </w:r>
      <w:bookmarkEnd w:id="8"/>
    </w:p>
    <w:p w14:paraId="12CE42E3" w14:textId="41240153" w:rsidR="00E2781A" w:rsidRPr="00157FA4" w:rsidRDefault="0062100C" w:rsidP="00097014">
      <w:pPr>
        <w:pStyle w:val="CommentText"/>
        <w:rPr>
          <w:rFonts w:cs="Arial"/>
          <w:sz w:val="24"/>
          <w:szCs w:val="24"/>
          <w:lang w:val="fr-HT"/>
        </w:rPr>
      </w:pPr>
      <w:r w:rsidRPr="00157FA4">
        <w:rPr>
          <w:rFonts w:cs="Arial"/>
          <w:sz w:val="24"/>
          <w:szCs w:val="24"/>
          <w:lang w:val="fr-HT"/>
        </w:rPr>
        <w:t>Si yo chwazi aplikasyon w lan, y ap mande w pou w reponn yon demann dokiman pou pwouve enfòmasyon ou mete nan aplikasyon w lan. Demann sa a enpòtan anpil. Ajan nan bilding nan pral konfime si w kalifye pou opòtinite ou te aplike pou li a. Prepare w alavans pou asire w ou pare.</w:t>
      </w:r>
    </w:p>
    <w:p w14:paraId="7AD062DD" w14:textId="501EB3D8" w:rsidR="00E2781A" w:rsidRPr="00157FA4" w:rsidRDefault="0027107A" w:rsidP="00097014">
      <w:pPr>
        <w:pStyle w:val="CommentText"/>
        <w:rPr>
          <w:rFonts w:cs="Arial"/>
          <w:sz w:val="24"/>
          <w:szCs w:val="24"/>
          <w:lang w:val="fr-HT"/>
        </w:rPr>
      </w:pPr>
      <w:r w:rsidRPr="00157FA4">
        <w:rPr>
          <w:rFonts w:cs="Arial"/>
          <w:sz w:val="24"/>
          <w:szCs w:val="24"/>
          <w:lang w:val="fr-HT"/>
        </w:rPr>
        <w:t>Ou pral gen pou montre:</w:t>
      </w:r>
    </w:p>
    <w:p w14:paraId="276DA0E3" w14:textId="77777777" w:rsidR="00E2781A" w:rsidRPr="00157FA4" w:rsidRDefault="00E2781A" w:rsidP="007E70AF">
      <w:pPr>
        <w:pStyle w:val="CommentText"/>
        <w:numPr>
          <w:ilvl w:val="0"/>
          <w:numId w:val="9"/>
        </w:numPr>
        <w:spacing w:before="120" w:after="0"/>
        <w:ind w:left="461" w:hanging="274"/>
        <w:rPr>
          <w:rFonts w:cs="Arial"/>
          <w:spacing w:val="-2"/>
          <w:sz w:val="24"/>
          <w:szCs w:val="24"/>
          <w:lang w:val="fr-HT"/>
        </w:rPr>
      </w:pPr>
      <w:r w:rsidRPr="00157FA4">
        <w:rPr>
          <w:rFonts w:cs="Arial"/>
          <w:spacing w:val="-2"/>
          <w:sz w:val="24"/>
          <w:szCs w:val="24"/>
          <w:lang w:val="fr-HT"/>
        </w:rPr>
        <w:t>Ki moun ki ap viv avèk ou. Egzanp: batistè, pyès idantite ki gen foto ladan</w:t>
      </w:r>
    </w:p>
    <w:p w14:paraId="33C1EDD2" w14:textId="3EAB5595" w:rsidR="00E2781A" w:rsidRPr="00157FA4" w:rsidRDefault="00E2781A" w:rsidP="007E70AF">
      <w:pPr>
        <w:pStyle w:val="CommentText"/>
        <w:numPr>
          <w:ilvl w:val="0"/>
          <w:numId w:val="9"/>
        </w:numPr>
        <w:spacing w:before="120" w:after="0"/>
        <w:ind w:left="461" w:hanging="274"/>
        <w:rPr>
          <w:rFonts w:cs="Arial"/>
          <w:spacing w:val="-4"/>
          <w:sz w:val="24"/>
          <w:szCs w:val="24"/>
          <w:lang w:val="fr-HT"/>
        </w:rPr>
      </w:pPr>
      <w:r w:rsidRPr="00157FA4">
        <w:rPr>
          <w:rFonts w:cs="Arial"/>
          <w:spacing w:val="-4"/>
          <w:sz w:val="24"/>
          <w:szCs w:val="24"/>
          <w:lang w:val="fr-HT"/>
        </w:rPr>
        <w:t>Revni tout moun ki pral viv avèk ou. Egzanp: souch chèk; deklarasyon taks federal ak leta; prèv avantaj Sekirite Sosyal, veteran, oswa revni èd piblik</w:t>
      </w:r>
    </w:p>
    <w:p w14:paraId="31CD6476" w14:textId="77777777" w:rsidR="00E2781A" w:rsidRPr="00157FA4" w:rsidRDefault="00E2781A" w:rsidP="007E70AF">
      <w:pPr>
        <w:pStyle w:val="CommentText"/>
        <w:numPr>
          <w:ilvl w:val="0"/>
          <w:numId w:val="9"/>
        </w:numPr>
        <w:spacing w:before="120" w:after="0"/>
        <w:ind w:left="461" w:hanging="274"/>
        <w:rPr>
          <w:rFonts w:cs="Arial"/>
          <w:sz w:val="24"/>
          <w:szCs w:val="24"/>
          <w:lang w:val="fr-HT"/>
        </w:rPr>
      </w:pPr>
      <w:r w:rsidRPr="00157FA4">
        <w:rPr>
          <w:rFonts w:cs="Arial"/>
          <w:sz w:val="24"/>
          <w:szCs w:val="24"/>
          <w:lang w:val="fr-HT"/>
        </w:rPr>
        <w:t>Enfòmasyon sou apatman w ladan kounye a: Egzanp: kontra lwaye ou ladan kounye a, resi pou lwaye, dènye fakti gaz oswa kouran</w:t>
      </w:r>
    </w:p>
    <w:p w14:paraId="2F93CE2C" w14:textId="4DFF071A" w:rsidR="00E2781A" w:rsidRPr="00157FA4" w:rsidRDefault="00E2781A" w:rsidP="007E70AF">
      <w:pPr>
        <w:pStyle w:val="CommentText"/>
        <w:numPr>
          <w:ilvl w:val="0"/>
          <w:numId w:val="9"/>
        </w:numPr>
        <w:spacing w:before="120" w:after="0"/>
        <w:ind w:left="461" w:hanging="274"/>
        <w:rPr>
          <w:rFonts w:cs="Arial"/>
          <w:sz w:val="24"/>
          <w:szCs w:val="24"/>
          <w:lang w:val="fr-HT"/>
        </w:rPr>
      </w:pPr>
      <w:r w:rsidRPr="00157FA4">
        <w:rPr>
          <w:rFonts w:cs="Arial"/>
          <w:sz w:val="24"/>
          <w:szCs w:val="24"/>
          <w:lang w:val="fr-HT"/>
        </w:rPr>
        <w:t>Gade </w:t>
      </w:r>
      <w:hyperlink r:id="rId10" w:tgtFrame="_blank" w:history="1">
        <w:r w:rsidRPr="00157FA4">
          <w:rPr>
            <w:rStyle w:val="Hyperlink"/>
            <w:rFonts w:cs="Arial"/>
            <w:sz w:val="24"/>
            <w:szCs w:val="24"/>
            <w:lang w:val="fr-HT"/>
          </w:rPr>
          <w:t>Aprè Ou Fin Aplike: Lis Kontwòl ak Resous yo</w:t>
        </w:r>
      </w:hyperlink>
      <w:r w:rsidRPr="00157FA4">
        <w:rPr>
          <w:rFonts w:cs="Arial"/>
          <w:sz w:val="24"/>
          <w:szCs w:val="24"/>
          <w:lang w:val="fr-HT"/>
        </w:rPr>
        <w:t> gid si w bezwen èd pou w jwenn kopi dokiman sa yo</w:t>
      </w:r>
    </w:p>
    <w:p w14:paraId="55D7CC33" w14:textId="1B6FFABD" w:rsidR="00E2781A" w:rsidRPr="00157FA4" w:rsidRDefault="008F24F7" w:rsidP="00097014">
      <w:pPr>
        <w:pStyle w:val="Heading2"/>
        <w:rPr>
          <w:szCs w:val="28"/>
          <w:lang w:val="fr-HT"/>
        </w:rPr>
      </w:pPr>
      <w:bookmarkStart w:id="9" w:name="_Toc94886455"/>
      <w:r w:rsidRPr="00157FA4">
        <w:rPr>
          <w:szCs w:val="28"/>
          <w:lang w:val="fr-HT"/>
        </w:rPr>
        <w:t>Seksyon 3d. Apre W Fin Voye Dokiman W yo</w:t>
      </w:r>
      <w:bookmarkEnd w:id="9"/>
    </w:p>
    <w:p w14:paraId="76F684CC" w14:textId="1920C418" w:rsidR="00E2781A" w:rsidRPr="00157FA4" w:rsidRDefault="00E2781A" w:rsidP="00097014">
      <w:pPr>
        <w:pStyle w:val="CommentText"/>
        <w:rPr>
          <w:rFonts w:cs="Arial"/>
          <w:sz w:val="24"/>
          <w:szCs w:val="24"/>
          <w:lang w:val="fr-HT"/>
        </w:rPr>
      </w:pPr>
      <w:r w:rsidRPr="00157FA4">
        <w:rPr>
          <w:rFonts w:cs="Arial"/>
          <w:sz w:val="24"/>
          <w:szCs w:val="24"/>
          <w:lang w:val="fr-HT"/>
        </w:rPr>
        <w:t>Y ap egzamine kalifikasyon w, epi yo ka chwazi aplikasyon w lan pou plis konsiderasyon. Si se sa, w ap oblije pase nan kèk etap anplis anvan yo detèmine ou kòm kandida ki pase etap yo epi ofri w inite a.</w:t>
      </w:r>
    </w:p>
    <w:p w14:paraId="6A5187BC" w14:textId="52512534" w:rsidR="00E2781A" w:rsidRPr="00157FA4" w:rsidRDefault="00E2781A" w:rsidP="00097014">
      <w:pPr>
        <w:pStyle w:val="CommentText"/>
        <w:rPr>
          <w:rFonts w:cs="Arial"/>
          <w:sz w:val="24"/>
          <w:szCs w:val="24"/>
          <w:lang w:val="fr-HT"/>
        </w:rPr>
      </w:pPr>
      <w:r w:rsidRPr="00157FA4">
        <w:rPr>
          <w:rFonts w:cs="Arial"/>
          <w:sz w:val="24"/>
          <w:szCs w:val="24"/>
          <w:lang w:val="fr-HT"/>
        </w:rPr>
        <w:lastRenderedPageBreak/>
        <w:t>Ou ka resevwa yon avi rejè ki di ou pa kalifye ak rezon ki fè w pa kalifye a. Si sa rive, ou gen dwa pou fè apèl. Sa vle di w ap gen yon chans pou eksplike poukisa ou panse desizyon an pa t kòrèk. Yo mete pwosesis apèl la nan avi rejè a. Sonje:</w:t>
      </w:r>
    </w:p>
    <w:p w14:paraId="74EFAD59" w14:textId="0FAD7009" w:rsidR="00E2781A" w:rsidRPr="00157FA4" w:rsidRDefault="00E2781A" w:rsidP="007E70AF">
      <w:pPr>
        <w:pStyle w:val="CommentText"/>
        <w:numPr>
          <w:ilvl w:val="0"/>
          <w:numId w:val="8"/>
        </w:numPr>
        <w:spacing w:before="120" w:after="0"/>
        <w:ind w:left="461" w:hanging="274"/>
        <w:rPr>
          <w:rFonts w:cs="Arial"/>
          <w:sz w:val="24"/>
          <w:szCs w:val="24"/>
          <w:lang w:val="fr-HT"/>
        </w:rPr>
      </w:pPr>
      <w:r w:rsidRPr="00157FA4">
        <w:rPr>
          <w:rFonts w:cs="Arial"/>
          <w:sz w:val="24"/>
          <w:szCs w:val="24"/>
          <w:lang w:val="fr-HT"/>
        </w:rPr>
        <w:t>Si ou vle fè apèl, aji vit—w ap sèlman gen yon ti tan limite pou w soumèt yon kontestasyon ki eksplike poukisa ou panse yo pa t dwe rejte aplikasyon w lan. Mete nenpòt dokiman ki sipòte apèl ou a.</w:t>
      </w:r>
    </w:p>
    <w:p w14:paraId="29DA22CC" w14:textId="4BC03F58" w:rsidR="00E2781A" w:rsidRPr="00157FA4" w:rsidRDefault="00E2781A" w:rsidP="007E70AF">
      <w:pPr>
        <w:pStyle w:val="CommentText"/>
        <w:numPr>
          <w:ilvl w:val="0"/>
          <w:numId w:val="8"/>
        </w:numPr>
        <w:spacing w:before="120" w:after="0"/>
        <w:ind w:left="461" w:hanging="274"/>
        <w:rPr>
          <w:rFonts w:cs="Arial"/>
          <w:spacing w:val="-3"/>
          <w:sz w:val="24"/>
          <w:szCs w:val="24"/>
          <w:lang w:val="fr-HT"/>
        </w:rPr>
      </w:pPr>
      <w:r w:rsidRPr="00157FA4">
        <w:rPr>
          <w:rFonts w:cs="Arial"/>
          <w:spacing w:val="-3"/>
          <w:sz w:val="24"/>
          <w:szCs w:val="24"/>
          <w:lang w:val="fr-HT"/>
        </w:rPr>
        <w:t>Ajan bilding yo pral egzamine apèl ou a epi voye yon avi ak rezilta a ba ou.</w:t>
      </w:r>
    </w:p>
    <w:p w14:paraId="3075C281" w14:textId="77777777" w:rsidR="00E2781A" w:rsidRPr="00157FA4" w:rsidRDefault="00E2781A" w:rsidP="007E70AF">
      <w:pPr>
        <w:pStyle w:val="CommentText"/>
        <w:numPr>
          <w:ilvl w:val="0"/>
          <w:numId w:val="8"/>
        </w:numPr>
        <w:spacing w:before="120" w:after="0"/>
        <w:ind w:left="461" w:hanging="274"/>
        <w:rPr>
          <w:rFonts w:cs="Arial"/>
          <w:sz w:val="24"/>
          <w:szCs w:val="24"/>
          <w:lang w:val="fr-HT"/>
        </w:rPr>
      </w:pPr>
      <w:r w:rsidRPr="00157FA4">
        <w:rPr>
          <w:rFonts w:cs="Arial"/>
          <w:sz w:val="24"/>
          <w:szCs w:val="24"/>
          <w:lang w:val="fr-HT"/>
        </w:rPr>
        <w:t>Si apèl la reyisi, ajan an ap kontinye trete aplikasyon w lan.</w:t>
      </w:r>
    </w:p>
    <w:p w14:paraId="30B392E6" w14:textId="752235F4" w:rsidR="00E2781A" w:rsidRPr="00157FA4" w:rsidRDefault="00E2781A" w:rsidP="007E70AF">
      <w:pPr>
        <w:pStyle w:val="CommentText"/>
        <w:numPr>
          <w:ilvl w:val="0"/>
          <w:numId w:val="8"/>
        </w:numPr>
        <w:spacing w:before="120" w:after="0"/>
        <w:ind w:left="461" w:hanging="274"/>
        <w:rPr>
          <w:rFonts w:cs="Arial"/>
          <w:sz w:val="24"/>
          <w:szCs w:val="24"/>
          <w:lang w:val="fr-HT"/>
        </w:rPr>
      </w:pPr>
      <w:r w:rsidRPr="00157FA4">
        <w:rPr>
          <w:rFonts w:cs="Arial"/>
          <w:sz w:val="24"/>
          <w:szCs w:val="24"/>
          <w:lang w:val="fr-HT"/>
        </w:rPr>
        <w:t>Si apèl ou a pa reyisi, w ap resevwa yon avi ki di yo rejte apèl ou a. Si</w:t>
      </w:r>
      <w:r w:rsidR="00995699" w:rsidRPr="00157FA4">
        <w:rPr>
          <w:rFonts w:cs="Arial"/>
          <w:lang w:val="fr-HT"/>
        </w:rPr>
        <w:t> </w:t>
      </w:r>
      <w:r w:rsidRPr="00157FA4">
        <w:rPr>
          <w:rFonts w:cs="Arial"/>
          <w:sz w:val="24"/>
          <w:szCs w:val="24"/>
          <w:lang w:val="fr-HT"/>
        </w:rPr>
        <w:t>w</w:t>
      </w:r>
      <w:r w:rsidR="00995699" w:rsidRPr="00157FA4">
        <w:rPr>
          <w:rFonts w:cs="Arial"/>
          <w:sz w:val="24"/>
          <w:szCs w:val="24"/>
          <w:lang w:val="fr-HT"/>
        </w:rPr>
        <w:t> </w:t>
      </w:r>
      <w:r w:rsidRPr="00157FA4">
        <w:rPr>
          <w:rFonts w:cs="Arial"/>
          <w:sz w:val="24"/>
          <w:szCs w:val="24"/>
          <w:lang w:val="fr-HT"/>
        </w:rPr>
        <w:t>panse toujou gen yon erè, ou ka kontakte HPD oswa HDC nan senk (5) jou ouvrab pou depoze yon plent. Asire w ou mete yon eksplikasyon ak dokiman sipò ki di pou ki rezon ou panse gen yon erè. Avi a ap ba ou enstriksyon.</w:t>
      </w:r>
    </w:p>
    <w:p w14:paraId="0974A48A" w14:textId="69741B93" w:rsidR="00E2781A" w:rsidRPr="00157FA4" w:rsidRDefault="00E2781A" w:rsidP="007E70AF">
      <w:pPr>
        <w:pStyle w:val="CommentText"/>
        <w:spacing w:before="300"/>
        <w:rPr>
          <w:rFonts w:cs="Arial"/>
          <w:sz w:val="24"/>
          <w:szCs w:val="24"/>
          <w:lang w:val="fr-HT"/>
        </w:rPr>
      </w:pPr>
      <w:r w:rsidRPr="00157FA4">
        <w:rPr>
          <w:rFonts w:cs="Arial"/>
          <w:sz w:val="24"/>
          <w:szCs w:val="24"/>
          <w:lang w:val="fr-HT"/>
        </w:rPr>
        <w:t>Menmsi ou pa kalifye pou yon opòtinite lojman, lòt aplikasyon ou te soumèt pou lòt inite yo toujou aktif. Sonje pou kenbe enfòmasyon Housing Connect ou yo ajou pou si yo chwazi w pou yon lòt apatman.</w:t>
      </w:r>
    </w:p>
    <w:p w14:paraId="0655EDAD" w14:textId="1177ED18" w:rsidR="0062100C" w:rsidRPr="00157FA4" w:rsidRDefault="008F24F7" w:rsidP="00097014">
      <w:pPr>
        <w:pStyle w:val="Heading2"/>
        <w:rPr>
          <w:szCs w:val="28"/>
          <w:lang w:val="fr-HT"/>
        </w:rPr>
      </w:pPr>
      <w:bookmarkStart w:id="10" w:name="_Toc94886456"/>
      <w:r w:rsidRPr="00157FA4">
        <w:rPr>
          <w:szCs w:val="28"/>
          <w:lang w:val="fr-HT"/>
        </w:rPr>
        <w:t>Seksyon 3e. Konsèy pou w Prepare w pou Pwosesis Revizyon Kalifikasyon an</w:t>
      </w:r>
      <w:bookmarkEnd w:id="10"/>
    </w:p>
    <w:p w14:paraId="1A922DAB" w14:textId="75AFB5D7" w:rsidR="00DE0DA0" w:rsidRPr="00157FA4" w:rsidRDefault="00E27E45" w:rsidP="00097014">
      <w:pPr>
        <w:pStyle w:val="CommentText"/>
        <w:rPr>
          <w:rFonts w:cs="Arial"/>
          <w:sz w:val="24"/>
          <w:szCs w:val="24"/>
          <w:lang w:val="fr-HT"/>
        </w:rPr>
      </w:pPr>
      <w:r w:rsidRPr="00157FA4">
        <w:rPr>
          <w:rFonts w:cs="Arial"/>
          <w:sz w:val="24"/>
          <w:szCs w:val="24"/>
          <w:lang w:val="fr-HT"/>
        </w:rPr>
        <w:t>Pwosesis la ka avanse byen vit yon fwa yo fin revize kalifikasyon ou pou yon devlopman abòdab. Men sa ou ka fè alavans pou w prepare w:</w:t>
      </w:r>
    </w:p>
    <w:p w14:paraId="221B0051" w14:textId="619B8545" w:rsidR="000657D0" w:rsidRPr="00157FA4" w:rsidRDefault="000657D0" w:rsidP="007E70AF">
      <w:pPr>
        <w:pStyle w:val="CommentText"/>
        <w:numPr>
          <w:ilvl w:val="0"/>
          <w:numId w:val="7"/>
        </w:numPr>
        <w:spacing w:before="120" w:after="0"/>
        <w:ind w:left="461" w:hanging="274"/>
        <w:rPr>
          <w:rFonts w:cs="Arial"/>
          <w:sz w:val="24"/>
          <w:szCs w:val="24"/>
          <w:lang w:val="fr-HT"/>
        </w:rPr>
      </w:pPr>
      <w:r w:rsidRPr="00157FA4">
        <w:rPr>
          <w:rFonts w:cs="Arial"/>
          <w:sz w:val="24"/>
          <w:szCs w:val="24"/>
          <w:lang w:val="fr-HT"/>
        </w:rPr>
        <w:t xml:space="preserve">Gade HPD </w:t>
      </w:r>
      <w:hyperlink r:id="rId11" w:history="1">
        <w:r w:rsidRPr="00157FA4">
          <w:rPr>
            <w:rStyle w:val="Hyperlink"/>
            <w:rFonts w:cs="Arial"/>
            <w:sz w:val="24"/>
            <w:szCs w:val="24"/>
            <w:lang w:val="fr-HT"/>
          </w:rPr>
          <w:t>Aprè Ou Fin Aplike: Lis Kontwòl ak Resous yo</w:t>
        </w:r>
      </w:hyperlink>
      <w:r w:rsidRPr="00157FA4">
        <w:rPr>
          <w:rFonts w:cs="Arial"/>
          <w:sz w:val="24"/>
          <w:szCs w:val="24"/>
          <w:lang w:val="fr-HT"/>
        </w:rPr>
        <w:t xml:space="preserve"> gid pou kalite dokiman yo ka mande w pou bay pandan revizyon kalifikasyon an.</w:t>
      </w:r>
    </w:p>
    <w:p w14:paraId="76760F8C" w14:textId="77777777" w:rsidR="007E70AF" w:rsidRPr="00157FA4" w:rsidRDefault="000657D0" w:rsidP="007E70AF">
      <w:pPr>
        <w:pStyle w:val="ListParagraph"/>
        <w:numPr>
          <w:ilvl w:val="0"/>
          <w:numId w:val="7"/>
        </w:numPr>
        <w:spacing w:before="120" w:after="0"/>
        <w:ind w:left="461" w:hanging="274"/>
        <w:contextualSpacing w:val="0"/>
        <w:rPr>
          <w:rFonts w:cs="Arial"/>
          <w:lang w:val="fr-HT"/>
        </w:rPr>
      </w:pPr>
      <w:r w:rsidRPr="00157FA4">
        <w:rPr>
          <w:rFonts w:cs="Arial"/>
          <w:lang w:val="fr-HT"/>
        </w:rPr>
        <w:t xml:space="preserve">Si w gen yon andikap ki redui kapasite deplasman w, pwoblèm vizyon oswa pwoblèm pou w tande, mande doktè w la pou l ranpli </w:t>
      </w:r>
      <w:hyperlink r:id="rId12" w:history="1">
        <w:r w:rsidRPr="00157FA4">
          <w:rPr>
            <w:rStyle w:val="Hyperlink"/>
            <w:rFonts w:cs="Arial"/>
            <w:lang w:val="fr-HT"/>
          </w:rPr>
          <w:t>Sètifika Kalifikasyon pou Inite yo Mete Apa pou Moun ki Gen Andikap yo</w:t>
        </w:r>
      </w:hyperlink>
      <w:r w:rsidRPr="00157FA4">
        <w:rPr>
          <w:rFonts w:cs="Arial"/>
          <w:lang w:val="fr-HT"/>
        </w:rPr>
        <w:t xml:space="preserve">, ki se yon fòm HPD ak HDC itilize pou verifye yon moun nan yon kay kalifye pou yon inite yo mete apa pou moun ki gen andikap. Fòm sa a valab pou yon (1) lane, epi ou ka jwenn yon lyen ki mennen nan fòm ki sou sitwèb Housing Connect la oswa sou paj Resous HPD pou Moun ki Gen Andikap yo: </w:t>
      </w:r>
      <w:hyperlink r:id="rId13" w:history="1">
        <w:r w:rsidRPr="00157FA4">
          <w:rPr>
            <w:rStyle w:val="Hyperlink"/>
            <w:rFonts w:cs="Arial"/>
            <w:lang w:val="fr-HT"/>
          </w:rPr>
          <w:t>nyc.gov/hpd/accessibility</w:t>
        </w:r>
      </w:hyperlink>
      <w:r w:rsidRPr="00157FA4">
        <w:rPr>
          <w:rFonts w:cs="Arial"/>
          <w:lang w:val="fr-HT"/>
        </w:rPr>
        <w:t>.</w:t>
      </w:r>
    </w:p>
    <w:p w14:paraId="3F7BF811" w14:textId="2A3F5C88" w:rsidR="005575A6" w:rsidRPr="00157FA4" w:rsidRDefault="00083C7A" w:rsidP="007E70AF">
      <w:pPr>
        <w:pStyle w:val="ListParagraph"/>
        <w:numPr>
          <w:ilvl w:val="0"/>
          <w:numId w:val="7"/>
        </w:numPr>
        <w:spacing w:before="120" w:after="0"/>
        <w:ind w:left="461" w:hanging="274"/>
        <w:contextualSpacing w:val="0"/>
        <w:rPr>
          <w:rFonts w:cs="Arial"/>
          <w:lang w:val="fr-HT"/>
        </w:rPr>
      </w:pPr>
      <w:r w:rsidRPr="00157FA4">
        <w:rPr>
          <w:rFonts w:cs="Arial"/>
          <w:lang w:val="fr-HT"/>
        </w:rPr>
        <w:lastRenderedPageBreak/>
        <w:t>Egzamen kalifikasyon an fèt sitou sou entènèt. Si w bezwen rankontre ak Ajan Maketing lan an pèsòn epi w bezwen yon aranjman rezonab pou reyinyon an, asire w ou mande aranjman rezonab la anvan randevou a.</w:t>
      </w:r>
    </w:p>
    <w:p w14:paraId="10701DD7" w14:textId="7976D076" w:rsidR="00435850" w:rsidRPr="00157FA4" w:rsidRDefault="00435850" w:rsidP="007E70AF">
      <w:pPr>
        <w:pStyle w:val="ListParagraph"/>
        <w:numPr>
          <w:ilvl w:val="0"/>
          <w:numId w:val="7"/>
        </w:numPr>
        <w:spacing w:before="120" w:after="0"/>
        <w:ind w:left="461" w:hanging="274"/>
        <w:contextualSpacing w:val="0"/>
        <w:rPr>
          <w:rFonts w:cs="Arial"/>
          <w:lang w:val="fr-HT"/>
        </w:rPr>
      </w:pPr>
      <w:r w:rsidRPr="00157FA4">
        <w:rPr>
          <w:rFonts w:cs="Arial"/>
          <w:lang w:val="fr-HT"/>
        </w:rPr>
        <w:t xml:space="preserve">Konnen istwa kredi ou ak lokasyon ou. Si w aplike pou yon lokasyon abòdab, epi yo kontakte w pou yon egzamen kalifikasyon, w ap gen opsyon swa pou sibi yon verifikasyon kredi oswa bay prèv istwa lokasyon pozitif olye de yon verifikasyon kredi. Si w bezwen èd pou w konprann oswa amelyore istwa kredi w, pran yon randevou ak yon konseye finansye Ready to Rent: </w:t>
      </w:r>
      <w:hyperlink r:id="rId14" w:history="1">
        <w:r w:rsidRPr="00157FA4">
          <w:rPr>
            <w:rStyle w:val="Hyperlink"/>
            <w:rFonts w:cs="Arial"/>
            <w:lang w:val="fr-HT"/>
          </w:rPr>
          <w:t>nyc.gov/ready-to-rent</w:t>
        </w:r>
      </w:hyperlink>
      <w:r w:rsidRPr="00157FA4">
        <w:rPr>
          <w:rFonts w:cs="Arial"/>
          <w:lang w:val="fr-HT"/>
        </w:rPr>
        <w:t>.</w:t>
      </w:r>
    </w:p>
    <w:p w14:paraId="233CD3EE" w14:textId="6A36BD0F" w:rsidR="005575A6" w:rsidRPr="00157FA4" w:rsidRDefault="00083C7A" w:rsidP="007E70AF">
      <w:pPr>
        <w:pStyle w:val="ListParagraph"/>
        <w:numPr>
          <w:ilvl w:val="0"/>
          <w:numId w:val="7"/>
        </w:numPr>
        <w:spacing w:before="120" w:after="0"/>
        <w:ind w:left="461" w:hanging="274"/>
        <w:contextualSpacing w:val="0"/>
        <w:rPr>
          <w:rFonts w:cs="Arial"/>
          <w:lang w:val="fr-HT"/>
        </w:rPr>
      </w:pPr>
      <w:r w:rsidRPr="00157FA4">
        <w:rPr>
          <w:rFonts w:cs="Arial"/>
          <w:lang w:val="fr-HT"/>
        </w:rPr>
        <w:t>Asire w ou verifye sa kontra lwaye aktyèl ou a di sou demenajman anvan kontra lwaye a fini. Sa a itil pou konnen l alavans paske si yo ofri w yon apatman, ou ta ka bezwen demenaje byen vit.</w:t>
      </w:r>
    </w:p>
    <w:p w14:paraId="0DCABEA9" w14:textId="14C9C69E" w:rsidR="00C423DE" w:rsidRPr="00157FA4" w:rsidRDefault="008F24F7" w:rsidP="00097014">
      <w:pPr>
        <w:pStyle w:val="Heading1"/>
        <w:rPr>
          <w:szCs w:val="36"/>
          <w:lang w:val="fr-HT"/>
        </w:rPr>
      </w:pPr>
      <w:bookmarkStart w:id="11" w:name="_Toc94886457"/>
      <w:r w:rsidRPr="00157FA4">
        <w:rPr>
          <w:bCs/>
          <w:szCs w:val="36"/>
          <w:lang w:val="fr-HT"/>
        </w:rPr>
        <w:t>Seksyon 4. Mitchell-Lama</w:t>
      </w:r>
      <w:bookmarkEnd w:id="11"/>
    </w:p>
    <w:p w14:paraId="292C30DF" w14:textId="5E282511" w:rsidR="00A951CD" w:rsidRPr="00157FA4" w:rsidRDefault="0018488F" w:rsidP="00097014">
      <w:pPr>
        <w:shd w:val="clear" w:color="auto" w:fill="FFFFFF"/>
        <w:textAlignment w:val="baseline"/>
        <w:rPr>
          <w:rFonts w:cs="Arial"/>
          <w:color w:val="000000"/>
          <w:spacing w:val="-2"/>
          <w:bdr w:val="none" w:sz="0" w:space="0" w:color="auto" w:frame="1"/>
          <w:shd w:val="clear" w:color="auto" w:fill="FFFFFF"/>
          <w:lang w:val="fr-HT"/>
        </w:rPr>
      </w:pPr>
      <w:r w:rsidRPr="00157FA4">
        <w:rPr>
          <w:rFonts w:cs="Arial"/>
          <w:color w:val="000000"/>
          <w:spacing w:val="-2"/>
          <w:bdr w:val="none" w:sz="0" w:space="0" w:color="auto" w:frame="1"/>
          <w:shd w:val="clear" w:color="auto" w:fill="FFFFFF"/>
          <w:lang w:val="fr-HT"/>
        </w:rPr>
        <w:t>Pwogram Mitchell-Lama bay fanmi ki gen revni modere ak mwayen yo lokasyon ak lojman koperativ abòdab. Si ou se yon veteran ki abite nan Eta New York, ou ka gen dwa pou jwenn yon preferans pou devlopman Mitchell-Lama ak yon lis datant ouvè. Ale sou </w:t>
      </w:r>
      <w:hyperlink r:id="rId15" w:tgtFrame="_blank" w:tooltip="URL Orijinal: https://www1.nyc.gov/site/hpd/services-and-information/mitchell-lama-program.page. Klike oswa peze si w fè lyen sa a konfyans." w:history="1">
        <w:r w:rsidRPr="00157FA4">
          <w:rPr>
            <w:rFonts w:cs="Arial"/>
            <w:color w:val="0000FF"/>
            <w:spacing w:val="-2"/>
            <w:u w:val="single"/>
            <w:bdr w:val="none" w:sz="0" w:space="0" w:color="auto" w:frame="1"/>
            <w:shd w:val="clear" w:color="auto" w:fill="FFFFFF"/>
            <w:lang w:val="fr-HT"/>
          </w:rPr>
          <w:t>sitwèb Mitchell-Lama</w:t>
        </w:r>
      </w:hyperlink>
      <w:r w:rsidRPr="00157FA4">
        <w:rPr>
          <w:rFonts w:cs="Arial"/>
          <w:color w:val="000000"/>
          <w:spacing w:val="-2"/>
          <w:bdr w:val="none" w:sz="0" w:space="0" w:color="auto" w:frame="1"/>
          <w:shd w:val="clear" w:color="auto" w:fill="FFFFFF"/>
          <w:lang w:val="fr-HT"/>
        </w:rPr>
        <w:t> la pou aprann plis.</w:t>
      </w:r>
    </w:p>
    <w:p w14:paraId="1B6F2F25" w14:textId="1B7A1CD9" w:rsidR="00A951CD" w:rsidRPr="00157FA4" w:rsidRDefault="0018488F" w:rsidP="00097014">
      <w:pPr>
        <w:shd w:val="clear" w:color="auto" w:fill="FFFFFF"/>
        <w:textAlignment w:val="baseline"/>
        <w:rPr>
          <w:rFonts w:cs="Arial"/>
          <w:color w:val="0000FF"/>
          <w:bdr w:val="none" w:sz="0" w:space="0" w:color="auto" w:frame="1"/>
          <w:shd w:val="clear" w:color="auto" w:fill="FFFFFF"/>
          <w:lang w:val="fr-HT"/>
        </w:rPr>
      </w:pPr>
      <w:r w:rsidRPr="00157FA4">
        <w:rPr>
          <w:rFonts w:cs="Arial"/>
          <w:color w:val="000000"/>
          <w:bdr w:val="none" w:sz="0" w:space="0" w:color="auto" w:frame="1"/>
          <w:shd w:val="clear" w:color="auto" w:fill="FFFFFF"/>
          <w:lang w:val="fr-HT"/>
        </w:rPr>
        <w:t>Yo vann oswa lwe Apatman Mitchell-Lama yo atravè lis datant chak devlopman kenbe. Gen anpil lis datant ki fèmen paske gentan gen ase moun ki aplike pou mete nan lojman ki vid yo espere nan yon avni ki pwòch. Sepandan, yon fwa lis datant sa yo fini, devlopman sa yo òganize lotri pou ranpli lis datant yo. Ou ka wè yon Lis Lojman epi aplike nan lotri sa yo sou paj Rechèch sou </w:t>
      </w:r>
      <w:hyperlink r:id="rId16" w:tgtFrame="_blank" w:tooltip="URL Orijinal: https://a806-housingconnect.nyc.gov/nyclottery/lottery.html#ml-home. Klike oswa peze si w fè lyen sa a konfyans." w:history="1">
        <w:r w:rsidRPr="00157FA4">
          <w:rPr>
            <w:rFonts w:cs="Arial"/>
            <w:color w:val="0000FF"/>
            <w:u w:val="single"/>
            <w:bdr w:val="none" w:sz="0" w:space="0" w:color="auto" w:frame="1"/>
            <w:shd w:val="clear" w:color="auto" w:fill="FFFFFF"/>
            <w:lang w:val="fr-HT"/>
          </w:rPr>
          <w:t>sitwèb Mitchell-Lama Connect la</w:t>
        </w:r>
      </w:hyperlink>
      <w:r w:rsidRPr="00157FA4">
        <w:rPr>
          <w:rFonts w:cs="Arial"/>
          <w:color w:val="0000FF"/>
          <w:bdr w:val="none" w:sz="0" w:space="0" w:color="auto" w:frame="1"/>
          <w:shd w:val="clear" w:color="auto" w:fill="FFFFFF"/>
          <w:lang w:val="fr-HT"/>
        </w:rPr>
        <w:t>.</w:t>
      </w:r>
    </w:p>
    <w:p w14:paraId="52E8FE6B" w14:textId="1E62DA67" w:rsidR="0018488F" w:rsidRPr="00157FA4" w:rsidRDefault="0018488F" w:rsidP="00097014">
      <w:pPr>
        <w:shd w:val="clear" w:color="auto" w:fill="FFFFFF"/>
        <w:textAlignment w:val="baseline"/>
        <w:rPr>
          <w:rFonts w:cs="Arial"/>
          <w:color w:val="000000"/>
          <w:lang w:val="fr-HT"/>
        </w:rPr>
      </w:pPr>
      <w:r w:rsidRPr="00157FA4">
        <w:rPr>
          <w:rFonts w:cs="Arial"/>
          <w:color w:val="000000"/>
          <w:bdr w:val="none" w:sz="0" w:space="0" w:color="auto" w:frame="1"/>
          <w:shd w:val="clear" w:color="auto" w:fill="FFFFFF"/>
          <w:lang w:val="fr-HT"/>
        </w:rPr>
        <w:t>Gen kèk bilding Mitchell-Lama ki pa egzije lotri pou ranpli lis datant yo. P</w:t>
      </w:r>
      <w:r w:rsidRPr="00157FA4">
        <w:rPr>
          <w:rFonts w:cs="Arial"/>
          <w:color w:val="000000"/>
          <w:bdr w:val="none" w:sz="0" w:space="0" w:color="auto" w:frame="1"/>
          <w:lang w:val="fr-HT"/>
        </w:rPr>
        <w:t>ou aplike, o</w:t>
      </w:r>
      <w:r w:rsidRPr="00157FA4">
        <w:rPr>
          <w:rFonts w:cs="Arial"/>
          <w:color w:val="000000"/>
          <w:bdr w:val="none" w:sz="0" w:space="0" w:color="auto" w:frame="1"/>
          <w:shd w:val="clear" w:color="auto" w:fill="FFFFFF"/>
          <w:lang w:val="fr-HT"/>
        </w:rPr>
        <w:t>u dwe kontakte konpayi jesyon an dirèkteman pou mande yon aplikasyon.</w:t>
      </w:r>
      <w:r w:rsidRPr="00157FA4">
        <w:rPr>
          <w:rFonts w:cs="Arial"/>
          <w:color w:val="000000"/>
          <w:bdr w:val="none" w:sz="0" w:space="0" w:color="auto" w:frame="1"/>
          <w:lang w:val="fr-HT"/>
        </w:rPr>
        <w:t> Pou jwenn yon </w:t>
      </w:r>
      <w:r w:rsidRPr="00157FA4">
        <w:rPr>
          <w:rFonts w:cs="Arial"/>
          <w:color w:val="000000"/>
          <w:bdr w:val="none" w:sz="0" w:space="0" w:color="auto" w:frame="1"/>
          <w:shd w:val="clear" w:color="auto" w:fill="FFFFFF"/>
          <w:lang w:val="fr-HT"/>
        </w:rPr>
        <w:t>lis bilding ki gen lis datant ouvè ak enfòmasyon kontak pou chak konpayi jesyon, </w:t>
      </w:r>
      <w:r w:rsidRPr="00157FA4">
        <w:rPr>
          <w:rFonts w:cs="Arial"/>
          <w:color w:val="000000"/>
          <w:bdr w:val="none" w:sz="0" w:space="0" w:color="auto" w:frame="1"/>
          <w:lang w:val="fr-HT"/>
        </w:rPr>
        <w:t>klike "</w:t>
      </w:r>
      <w:r w:rsidR="002104C4">
        <w:rPr>
          <w:rFonts w:cs="Arial"/>
          <w:color w:val="000000"/>
          <w:bdr w:val="none" w:sz="0" w:space="0" w:color="auto" w:frame="1"/>
          <w:lang w:val="fr-HT"/>
        </w:rPr>
        <w:t>Waitlist</w:t>
      </w:r>
      <w:r w:rsidRPr="00157FA4">
        <w:rPr>
          <w:rFonts w:cs="Arial"/>
          <w:color w:val="000000"/>
          <w:bdr w:val="none" w:sz="0" w:space="0" w:color="auto" w:frame="1"/>
          <w:lang w:val="fr-HT"/>
        </w:rPr>
        <w:t>"</w:t>
      </w:r>
      <w:r w:rsidR="002104C4">
        <w:rPr>
          <w:rFonts w:cs="Arial"/>
          <w:color w:val="000000"/>
          <w:bdr w:val="none" w:sz="0" w:space="0" w:color="auto" w:frame="1"/>
          <w:lang w:val="fr-HT"/>
        </w:rPr>
        <w:t xml:space="preserve"> (</w:t>
      </w:r>
      <w:r w:rsidR="002104C4" w:rsidRPr="00157FA4">
        <w:rPr>
          <w:rFonts w:cs="Arial"/>
          <w:color w:val="000000"/>
          <w:bdr w:val="none" w:sz="0" w:space="0" w:color="auto" w:frame="1"/>
          <w:lang w:val="fr-HT"/>
        </w:rPr>
        <w:t>Lis Datant</w:t>
      </w:r>
      <w:r w:rsidR="002104C4">
        <w:rPr>
          <w:rFonts w:cs="Arial"/>
          <w:color w:val="000000"/>
          <w:bdr w:val="none" w:sz="0" w:space="0" w:color="auto" w:frame="1"/>
          <w:lang w:val="fr-HT"/>
        </w:rPr>
        <w:t>)</w:t>
      </w:r>
      <w:bookmarkStart w:id="12" w:name="_GoBack"/>
      <w:bookmarkEnd w:id="12"/>
      <w:r w:rsidRPr="00157FA4">
        <w:rPr>
          <w:rFonts w:cs="Arial"/>
          <w:color w:val="000000"/>
          <w:bdr w:val="none" w:sz="0" w:space="0" w:color="auto" w:frame="1"/>
          <w:lang w:val="fr-HT"/>
        </w:rPr>
        <w:t xml:space="preserve"> ki sou paj Rechèch Mitchell-Lama Connect la.</w:t>
      </w:r>
    </w:p>
    <w:p w14:paraId="11383983" w14:textId="13705451" w:rsidR="00584636" w:rsidRPr="00157FA4" w:rsidRDefault="008F24F7" w:rsidP="00097014">
      <w:pPr>
        <w:pStyle w:val="Heading1"/>
        <w:rPr>
          <w:szCs w:val="36"/>
          <w:lang w:val="fr-HT"/>
        </w:rPr>
      </w:pPr>
      <w:bookmarkStart w:id="13" w:name="_Toc94886458"/>
      <w:r w:rsidRPr="00157FA4">
        <w:rPr>
          <w:bCs/>
          <w:szCs w:val="36"/>
          <w:lang w:val="fr-HT"/>
        </w:rPr>
        <w:lastRenderedPageBreak/>
        <w:t>Seksyon 5. Kesyon Moun Poze Souvan</w:t>
      </w:r>
      <w:bookmarkEnd w:id="13"/>
    </w:p>
    <w:p w14:paraId="051EBCC3" w14:textId="638789A9" w:rsidR="000D0064" w:rsidRPr="00157FA4" w:rsidRDefault="000D0064" w:rsidP="009A6106">
      <w:pPr>
        <w:pStyle w:val="Heading3"/>
        <w:rPr>
          <w:lang w:val="fr-HT"/>
        </w:rPr>
      </w:pPr>
      <w:r w:rsidRPr="00157FA4">
        <w:rPr>
          <w:lang w:val="fr-HT"/>
        </w:rPr>
        <w:t>Mwen gen yon andikap, men li pa afekte deplasman mwen, vizyon oswa tande mwen. Èske mwen ka toujou aplike atravè Housing Connect?</w:t>
      </w:r>
    </w:p>
    <w:p w14:paraId="073C3639" w14:textId="378801EB" w:rsidR="000D0064" w:rsidRPr="00157FA4" w:rsidRDefault="00410363" w:rsidP="00097014">
      <w:pPr>
        <w:rPr>
          <w:rFonts w:cs="Arial"/>
          <w:lang w:val="fr-HT"/>
        </w:rPr>
      </w:pPr>
      <w:r w:rsidRPr="00157FA4">
        <w:rPr>
          <w:rFonts w:cs="Arial"/>
          <w:color w:val="000000"/>
          <w:shd w:val="clear" w:color="auto" w:fill="FFFFFF"/>
          <w:lang w:val="fr-HT"/>
        </w:rPr>
        <w:t>Wi. Moun k ap aplike ki pa gen yon andikap ki redui kapasite deplasman, pwoblèm vizyon oswa pwoblèm pou yo tande ka toujou aplike pou lojman abòdab nan lotri jeneral pou lojman abòdab epi mande pwopriyetè bilding lan aranjman rezonab si li nesesè pou fè chanjman nan apatman an. Inite yo mete apa pou moun ki gen andikap yo rezève pou moun ki gen andikap ki redui kapasite deplasman, pwoblèm vizyon oswa pwoblèm pou yo tande, yo</w:t>
      </w:r>
      <w:r w:rsidR="00995699" w:rsidRPr="00157FA4">
        <w:rPr>
          <w:rFonts w:cs="Arial"/>
          <w:lang w:val="fr-HT"/>
        </w:rPr>
        <w:t> </w:t>
      </w:r>
      <w:r w:rsidRPr="00157FA4">
        <w:rPr>
          <w:rFonts w:cs="Arial"/>
          <w:color w:val="000000"/>
          <w:shd w:val="clear" w:color="auto" w:fill="FFFFFF"/>
          <w:lang w:val="fr-HT"/>
        </w:rPr>
        <w:t>konplete yo ak finansman federal epi se Seksyon 504 nan Lwa Reyabilitasyon an ki egzije sa.</w:t>
      </w:r>
    </w:p>
    <w:p w14:paraId="6F7F63A6" w14:textId="358EF5B4" w:rsidR="000D0064" w:rsidRPr="00157FA4" w:rsidRDefault="000D0064" w:rsidP="009A6106">
      <w:pPr>
        <w:pStyle w:val="Heading3"/>
        <w:rPr>
          <w:lang w:val="fr-HT"/>
        </w:rPr>
      </w:pPr>
      <w:r w:rsidRPr="00157FA4">
        <w:rPr>
          <w:lang w:val="fr-HT"/>
        </w:rPr>
        <w:t>Kisa k ap pase si yo kontakte m konsènan yon inite yo mete apa pou moun ki gen andikap, men mwen pa gen yon andikap ki redui kapasite deplasman mwen, pwoblèm vizyon oswa pwoblèm pou mwen tande?</w:t>
      </w:r>
    </w:p>
    <w:p w14:paraId="2394196A" w14:textId="0A28F1FE" w:rsidR="004006DA" w:rsidRPr="00157FA4" w:rsidRDefault="000D0064" w:rsidP="00097014">
      <w:pPr>
        <w:pStyle w:val="CommentText"/>
        <w:rPr>
          <w:rFonts w:cs="Arial"/>
          <w:sz w:val="24"/>
          <w:szCs w:val="24"/>
          <w:lang w:val="fr-HT"/>
        </w:rPr>
      </w:pPr>
      <w:r w:rsidRPr="00157FA4">
        <w:rPr>
          <w:rFonts w:cs="Arial"/>
          <w:sz w:val="24"/>
          <w:szCs w:val="24"/>
          <w:lang w:val="fr-HT"/>
        </w:rPr>
        <w:t>Si w di ou gen yon andikap ki redui kapasite deplasman ou, pwoblèm vizyon oswa pwoblèm pou w tande sou aplikasyon w lan epi apre sa yo jwenn ou pa gen youn ladan yo, y ap remete aplikasyon w lan nan basen jeneral aplikasyon an.</w:t>
      </w:r>
      <w:r w:rsidR="00B404A3" w:rsidRPr="00157FA4">
        <w:rPr>
          <w:rFonts w:cs="Arial"/>
          <w:sz w:val="24"/>
          <w:szCs w:val="24"/>
          <w:lang w:val="fr-HT"/>
        </w:rPr>
        <w:t xml:space="preserve"> </w:t>
      </w:r>
      <w:r w:rsidRPr="00157FA4">
        <w:rPr>
          <w:rFonts w:cs="Arial"/>
          <w:sz w:val="24"/>
          <w:szCs w:val="24"/>
          <w:lang w:val="fr-HT"/>
        </w:rPr>
        <w:t>Yo ka kontakte ou ankò pou lòt konsiderasyon.</w:t>
      </w:r>
    </w:p>
    <w:p w14:paraId="2AF20C7B" w14:textId="77777777" w:rsidR="007309EE" w:rsidRPr="00157FA4" w:rsidRDefault="007309EE" w:rsidP="009A6106">
      <w:pPr>
        <w:pStyle w:val="Heading3"/>
        <w:rPr>
          <w:lang w:val="fr-HT"/>
        </w:rPr>
      </w:pPr>
      <w:r w:rsidRPr="00157FA4">
        <w:rPr>
          <w:lang w:val="fr-HT"/>
        </w:rPr>
        <w:t>Kisa yon aranjman rezonab ye?</w:t>
      </w:r>
    </w:p>
    <w:p w14:paraId="702FAC55" w14:textId="4FCC1D5A" w:rsidR="007309EE" w:rsidRPr="00157FA4" w:rsidRDefault="007309EE" w:rsidP="00097014">
      <w:pPr>
        <w:rPr>
          <w:rFonts w:cs="Arial"/>
          <w:spacing w:val="-2"/>
          <w:lang w:val="fr-HT"/>
        </w:rPr>
      </w:pPr>
      <w:r w:rsidRPr="00157FA4">
        <w:rPr>
          <w:rFonts w:cs="Arial"/>
          <w:color w:val="000000"/>
          <w:spacing w:val="-2"/>
          <w:shd w:val="clear" w:color="auto" w:fill="FFFFFF"/>
          <w:lang w:val="fr-HT"/>
        </w:rPr>
        <w:t>Yon aranjman rezonab se yon chanjman, adaptasyon, oswa modifikasyon nan yon kontra, pwogram, sèvis, espas travay, oswa kay ki pral pèmèt yon moun ki gen yon andikap gen menm aksè ak yon moun ki pa gen yon andikap. Egzanp aranjman rezonab yo gen ladna yo ajoute yon ranp pou pèmèt yon k ap sèvi ak chèz woulant antre nan bilding nan; otorize yon bèt sèvis antre nan yon bilding ki gen yon règleman ki pa otorize bèt domestik rantre ladan.</w:t>
      </w:r>
    </w:p>
    <w:p w14:paraId="77FA8718" w14:textId="0646CF9E" w:rsidR="001D2B35" w:rsidRPr="00157FA4" w:rsidRDefault="001D2B35" w:rsidP="009A6106">
      <w:pPr>
        <w:pStyle w:val="Heading3"/>
        <w:rPr>
          <w:lang w:val="fr-HT"/>
        </w:rPr>
      </w:pPr>
      <w:r w:rsidRPr="00157FA4">
        <w:rPr>
          <w:lang w:val="fr-HT"/>
        </w:rPr>
        <w:lastRenderedPageBreak/>
        <w:t>Ki pwosesis ki genyen pou w mande yon aranjman rezonab nan apatman oswa lakay ou, akòz yon andikap?</w:t>
      </w:r>
    </w:p>
    <w:p w14:paraId="6597949F" w14:textId="648EE022" w:rsidR="00E4254E" w:rsidRPr="00157FA4" w:rsidRDefault="73BEDBD7" w:rsidP="00097014">
      <w:pPr>
        <w:rPr>
          <w:rFonts w:cs="Arial"/>
          <w:lang w:val="fr-HT"/>
        </w:rPr>
      </w:pPr>
      <w:r w:rsidRPr="00157FA4">
        <w:rPr>
          <w:rFonts w:cs="Arial"/>
          <w:lang w:val="fr-HT"/>
        </w:rPr>
        <w:t>Ou ka mande pwopriyetè kay la oswa pwopriyetè bilding lan dirèkteman aranjman rezonab akòz yon andikap ou genyen, yo dwe ba ou li gratis, toutotan travay yo mande a pa kreye yon chaj egzajere.</w:t>
      </w:r>
    </w:p>
    <w:p w14:paraId="33EDB39E" w14:textId="53DA23CF" w:rsidR="001D2B35" w:rsidRPr="00157FA4" w:rsidRDefault="001D2B35" w:rsidP="009A6106">
      <w:pPr>
        <w:pStyle w:val="Heading3"/>
        <w:rPr>
          <w:lang w:val="fr-HT"/>
        </w:rPr>
      </w:pPr>
      <w:r w:rsidRPr="00157FA4">
        <w:rPr>
          <w:lang w:val="fr-HT"/>
        </w:rPr>
        <w:t>Kisa mwen ka fè si mèt kay mwen an pa vle fè aranjman rezonab nan apatman an akòz yon andikap mwen genyen?</w:t>
      </w:r>
    </w:p>
    <w:p w14:paraId="33038BDC" w14:textId="5215F734" w:rsidR="00EB72FC" w:rsidRPr="00157FA4" w:rsidRDefault="73BEDBD7" w:rsidP="00097014">
      <w:pPr>
        <w:tabs>
          <w:tab w:val="left" w:pos="3680"/>
        </w:tabs>
        <w:rPr>
          <w:rFonts w:cs="Arial"/>
          <w:lang w:val="fr-HT"/>
        </w:rPr>
      </w:pPr>
      <w:r w:rsidRPr="00157FA4">
        <w:rPr>
          <w:rFonts w:cs="Arial"/>
          <w:lang w:val="fr-HT"/>
        </w:rPr>
        <w:t>Dapre Lwa sou Dwa Moun Vil New York la, ou gen dwa pou jwenn aranjman rezonab akòz yon andikap ou genyen, sof si li ta</w:t>
      </w:r>
      <w:r w:rsidRPr="00157FA4">
        <w:rPr>
          <w:rFonts w:cs="Arial"/>
          <w:sz w:val="28"/>
          <w:szCs w:val="28"/>
          <w:lang w:val="fr-HT"/>
        </w:rPr>
        <w:t xml:space="preserve"> </w:t>
      </w:r>
      <w:r w:rsidRPr="00157FA4">
        <w:rPr>
          <w:rFonts w:cs="Arial"/>
          <w:lang w:val="fr-HT"/>
        </w:rPr>
        <w:t>kreye yon sitiyasyon difisil. Si founisè lojman ou a pa dispoze bay ak peye pou aranjman rezonab yo, ou ka kontakte Komisyon Dwa Moun Vil New York la pou sipòte pwosesis dyalòg koperatif ant oumenm ak pwopriyetè w la.</w:t>
      </w:r>
    </w:p>
    <w:p w14:paraId="4B89631C" w14:textId="7D8ED72D" w:rsidR="00844092" w:rsidRPr="00157FA4" w:rsidRDefault="73BEDBD7" w:rsidP="009A6106">
      <w:pPr>
        <w:pStyle w:val="Heading3"/>
        <w:rPr>
          <w:lang w:val="fr-HT"/>
        </w:rPr>
      </w:pPr>
      <w:r w:rsidRPr="00157FA4">
        <w:rPr>
          <w:lang w:val="fr-HT"/>
        </w:rPr>
        <w:t>Kòman pou mwen depoze yon plent konsènan aplikasyon pou lojman abòdab mwen an oswa Ajan Maketing ki te egzamine kalifikasyon mwen an?</w:t>
      </w:r>
    </w:p>
    <w:p w14:paraId="099BF210" w14:textId="44CDF7D5" w:rsidR="00EB72FC" w:rsidRPr="00157FA4" w:rsidRDefault="73BEDBD7" w:rsidP="00097014">
      <w:pPr>
        <w:rPr>
          <w:rFonts w:cs="Arial"/>
          <w:lang w:val="fr-HT"/>
        </w:rPr>
      </w:pPr>
      <w:r w:rsidRPr="00157FA4">
        <w:rPr>
          <w:rFonts w:cs="Arial"/>
          <w:lang w:val="fr-HT"/>
        </w:rPr>
        <w:t xml:space="preserve">Kontakte HPD compliance nan </w:t>
      </w:r>
      <w:hyperlink r:id="rId17">
        <w:r w:rsidRPr="00157FA4">
          <w:rPr>
            <w:rStyle w:val="Hyperlink"/>
            <w:rFonts w:cs="Arial"/>
            <w:lang w:val="fr-HT"/>
          </w:rPr>
          <w:t>hpdcompliance@hpd.nyc.gov</w:t>
        </w:r>
      </w:hyperlink>
      <w:r w:rsidRPr="00157FA4">
        <w:rPr>
          <w:rFonts w:cs="Arial"/>
          <w:lang w:val="fr-HT"/>
        </w:rPr>
        <w:t xml:space="preserve"> oswa HDC compliance nan </w:t>
      </w:r>
      <w:hyperlink r:id="rId18">
        <w:r w:rsidRPr="00157FA4">
          <w:rPr>
            <w:rStyle w:val="Hyperlink"/>
            <w:rFonts w:cs="Arial"/>
            <w:lang w:val="fr-HT"/>
          </w:rPr>
          <w:t>hdccompliance@nychdc.com</w:t>
        </w:r>
      </w:hyperlink>
      <w:r w:rsidRPr="00157FA4">
        <w:rPr>
          <w:rFonts w:cs="Arial"/>
          <w:lang w:val="fr-HT"/>
        </w:rPr>
        <w:t>.</w:t>
      </w:r>
    </w:p>
    <w:p w14:paraId="71F858EA" w14:textId="1831B65E" w:rsidR="00EB72FC" w:rsidRPr="00157FA4" w:rsidRDefault="008D4E22" w:rsidP="00097014">
      <w:pPr>
        <w:rPr>
          <w:rFonts w:cs="Arial"/>
          <w:lang w:val="fr-HT"/>
        </w:rPr>
      </w:pPr>
      <w:r w:rsidRPr="00157FA4">
        <w:rPr>
          <w:rFonts w:cs="Arial"/>
          <w:lang w:val="fr-HT"/>
        </w:rPr>
        <w:t xml:space="preserve">Si ou kwè ou te fè viktim diskriminasyon, tanpri rele 311 oswa ale sou </w:t>
      </w:r>
      <w:hyperlink r:id="rId19" w:history="1">
        <w:r w:rsidRPr="00157FA4">
          <w:rPr>
            <w:rStyle w:val="Hyperlink"/>
            <w:rFonts w:cs="Arial"/>
            <w:lang w:val="fr-HT"/>
          </w:rPr>
          <w:t>nyc.gov/cchr</w:t>
        </w:r>
      </w:hyperlink>
      <w:r w:rsidRPr="00157FA4">
        <w:rPr>
          <w:rFonts w:cs="Arial"/>
          <w:lang w:val="fr-HT"/>
        </w:rPr>
        <w:t xml:space="preserve"> pou aprann plis sou dwa w oswa pote yon plent nan Komisyon Dwa Moun Vil New York la.</w:t>
      </w:r>
    </w:p>
    <w:p w14:paraId="4C9CAFD0" w14:textId="047C1540" w:rsidR="00EB72FC" w:rsidRPr="00157FA4" w:rsidRDefault="73BEDBD7" w:rsidP="009A6106">
      <w:pPr>
        <w:pStyle w:val="Heading3"/>
        <w:rPr>
          <w:lang w:val="fr-HT"/>
        </w:rPr>
      </w:pPr>
      <w:r w:rsidRPr="00157FA4">
        <w:rPr>
          <w:lang w:val="fr-HT"/>
        </w:rPr>
        <w:t>Ki dokiman medikal ki nesesè nan aplikasyon mwen an pou lotri Housing Connect?</w:t>
      </w:r>
    </w:p>
    <w:p w14:paraId="5F0C71B4" w14:textId="0CFAE044" w:rsidR="00361CD9" w:rsidRPr="00157FA4" w:rsidRDefault="00844092" w:rsidP="007E70AF">
      <w:pPr>
        <w:pStyle w:val="ListParagraph"/>
        <w:numPr>
          <w:ilvl w:val="0"/>
          <w:numId w:val="10"/>
        </w:numPr>
        <w:spacing w:before="120" w:after="0"/>
        <w:ind w:left="461" w:hanging="274"/>
        <w:contextualSpacing w:val="0"/>
        <w:rPr>
          <w:rFonts w:cs="Arial"/>
          <w:lang w:val="fr-HT"/>
        </w:rPr>
      </w:pPr>
      <w:r w:rsidRPr="00157FA4">
        <w:rPr>
          <w:rFonts w:cs="Arial"/>
          <w:i/>
          <w:iCs/>
          <w:color w:val="000000"/>
          <w:shd w:val="clear" w:color="auto" w:fill="FFFFFF"/>
          <w:lang w:val="fr-HT"/>
        </w:rPr>
        <w:t>Sètifika Kalifikasyon pou Inite yo Mete Apa pou Moun ki Gen Andikap (Sètifika Medikal)</w:t>
      </w:r>
      <w:r w:rsidRPr="00157FA4">
        <w:rPr>
          <w:rFonts w:cs="Arial"/>
          <w:i/>
          <w:iCs/>
          <w:lang w:val="fr-HT"/>
        </w:rPr>
        <w:t xml:space="preserve"> </w:t>
      </w:r>
      <w:r w:rsidRPr="00157FA4">
        <w:rPr>
          <w:rFonts w:cs="Arial"/>
          <w:lang w:val="fr-HT"/>
        </w:rPr>
        <w:t>- tanpri sonje Sètifika Medikal sa a gen yon dire 1 lane epi w ap gen 2 semèn pou kolekte epi soumèt dokiman w yo apati dat yo ofri w yon inite a (pa egzanp, pyès idantifikasyon ki gen foto sou li, batistè, verifikasyon revni ak prèv rezidans aktyèl ou).</w:t>
      </w:r>
    </w:p>
    <w:p w14:paraId="6B8B808A" w14:textId="05272E81" w:rsidR="008814F9" w:rsidRPr="00157FA4" w:rsidRDefault="008814F9" w:rsidP="007E70AF">
      <w:pPr>
        <w:pStyle w:val="ListParagraph"/>
        <w:numPr>
          <w:ilvl w:val="0"/>
          <w:numId w:val="10"/>
        </w:numPr>
        <w:spacing w:before="120" w:after="0"/>
        <w:ind w:left="461" w:hanging="274"/>
        <w:contextualSpacing w:val="0"/>
        <w:rPr>
          <w:rFonts w:cs="Arial"/>
          <w:lang w:val="fr-HT"/>
        </w:rPr>
      </w:pPr>
      <w:r w:rsidRPr="00157FA4">
        <w:rPr>
          <w:rFonts w:cs="Arial"/>
          <w:i/>
          <w:iCs/>
          <w:color w:val="000000"/>
          <w:shd w:val="clear" w:color="auto" w:fill="FFFFFF"/>
          <w:lang w:val="fr-HT"/>
        </w:rPr>
        <w:t>Lèt Motivasyon pou Sètifika Andikap la</w:t>
      </w:r>
      <w:r w:rsidRPr="00157FA4">
        <w:rPr>
          <w:rFonts w:cs="Arial"/>
          <w:color w:val="000000"/>
          <w:shd w:val="clear" w:color="auto" w:fill="FFFFFF"/>
          <w:lang w:val="fr-HT"/>
        </w:rPr>
        <w:t xml:space="preserve"> - Si w pa kapab fè yon pwofesyonèl medikal ranpli fòm Sètifika Medikal la nan tan yo bay pou egzamine kalifikasyon an, olye de sa ou ka ranpli epi soumèt fòm Lèt </w:t>
      </w:r>
      <w:r w:rsidRPr="00157FA4">
        <w:rPr>
          <w:rFonts w:cs="Arial"/>
          <w:color w:val="000000"/>
          <w:shd w:val="clear" w:color="auto" w:fill="FFFFFF"/>
          <w:lang w:val="fr-HT"/>
        </w:rPr>
        <w:lastRenderedPageBreak/>
        <w:t>Motivasyon Sètifika Andikap la poukont ou, jiskaske yon pwofesyonèl medikal ranpli fòm Sètifika Medikal la.</w:t>
      </w:r>
    </w:p>
    <w:p w14:paraId="00B99D45" w14:textId="5359B72F" w:rsidR="00405887" w:rsidRPr="00157FA4" w:rsidRDefault="00405887" w:rsidP="009A6106">
      <w:pPr>
        <w:pStyle w:val="Heading3"/>
        <w:rPr>
          <w:lang w:val="fr-HT"/>
        </w:rPr>
      </w:pPr>
      <w:r w:rsidRPr="00157FA4">
        <w:rPr>
          <w:lang w:val="fr-HT"/>
        </w:rPr>
        <w:t>Ou bezwen èd ak pwosesis aplikasyon an?</w:t>
      </w:r>
    </w:p>
    <w:p w14:paraId="713D6D77" w14:textId="7C5345E5" w:rsidR="00B14BA8" w:rsidRPr="00157FA4" w:rsidRDefault="00405887" w:rsidP="00097014">
      <w:pPr>
        <w:rPr>
          <w:rFonts w:cs="Arial"/>
          <w:lang w:val="fr-HT"/>
        </w:rPr>
      </w:pPr>
      <w:r w:rsidRPr="00157FA4">
        <w:rPr>
          <w:rFonts w:cs="Arial"/>
          <w:lang w:val="fr-HT"/>
        </w:rPr>
        <w:t xml:space="preserve">Anbasadè Lojman HPD yo se òganizasyon kominotè ki ede moun prepare epi aplike pou lotri lojman abòdab. Anplis Anbasadè jeneral yo, HPD fè patenarya ak Anbasadè Lojman pou Moun ki Gen Andikap yo ki ka anmezi pou bay plis sipò espesyalize pou moun k ap aplike ki gen andikap yo. Rele 311 oswa ale sou sit entènèt nou an pou w konekte ak yon Anbasadè Lojman ki toupre w: </w:t>
      </w:r>
      <w:hyperlink r:id="rId20" w:history="1">
        <w:r w:rsidRPr="00157FA4">
          <w:rPr>
            <w:rStyle w:val="Hyperlink"/>
            <w:rFonts w:cs="Arial"/>
            <w:lang w:val="fr-HT"/>
          </w:rPr>
          <w:t>nyc.gov/housing-ambassadors</w:t>
        </w:r>
      </w:hyperlink>
      <w:r w:rsidRPr="00157FA4">
        <w:rPr>
          <w:rFonts w:cs="Arial"/>
          <w:lang w:val="fr-HT"/>
        </w:rPr>
        <w:t>.</w:t>
      </w:r>
    </w:p>
    <w:p w14:paraId="1B4E30EC" w14:textId="2FE822E6" w:rsidR="00405887" w:rsidRPr="00157FA4" w:rsidRDefault="00405887" w:rsidP="00097014">
      <w:pPr>
        <w:rPr>
          <w:rFonts w:cs="Arial"/>
          <w:lang w:val="fr-HT"/>
        </w:rPr>
      </w:pPr>
      <w:r w:rsidRPr="00157FA4">
        <w:rPr>
          <w:rFonts w:cs="Arial"/>
          <w:lang w:val="fr-HT"/>
        </w:rPr>
        <w:t xml:space="preserve">Ou ka kontakte Andrew Lange tou, Kowòdonatè Sèvis pou Moun ki Gen Andikap HPD a, pou jwenn enfòmasyon sou Anbasadè Lojman oswa sèvis HPD an jeneral: 212-863-6486 ak </w:t>
      </w:r>
      <w:hyperlink r:id="rId21" w:history="1">
        <w:r w:rsidRPr="00157FA4">
          <w:rPr>
            <w:rStyle w:val="Hyperlink"/>
            <w:rFonts w:cs="Arial"/>
            <w:lang w:val="fr-HT"/>
          </w:rPr>
          <w:t>accessibility@hpd.nyc.gov</w:t>
        </w:r>
      </w:hyperlink>
      <w:r w:rsidRPr="00157FA4">
        <w:rPr>
          <w:rFonts w:cs="Arial"/>
          <w:lang w:val="fr-HT"/>
        </w:rPr>
        <w:t>.</w:t>
      </w:r>
    </w:p>
    <w:p w14:paraId="55225B59" w14:textId="77777777" w:rsidR="00B84032" w:rsidRPr="00157FA4" w:rsidRDefault="007309EE" w:rsidP="009A6106">
      <w:pPr>
        <w:pStyle w:val="Heading3"/>
        <w:rPr>
          <w:lang w:val="fr-HT"/>
        </w:rPr>
      </w:pPr>
      <w:bookmarkStart w:id="14" w:name="_Hlk93916712"/>
      <w:r w:rsidRPr="00157FA4">
        <w:rPr>
          <w:lang w:val="fr-HT"/>
        </w:rPr>
        <w:t xml:space="preserve">Kiyès pou kontakte </w:t>
      </w:r>
      <w:bookmarkEnd w:id="14"/>
      <w:r w:rsidRPr="00157FA4">
        <w:rPr>
          <w:lang w:val="fr-HT"/>
        </w:rPr>
        <w:t>pou verifye estati yon aplikasyon, oswa si w pa ka antre nan platfòm Housing Connect la:</w:t>
      </w:r>
    </w:p>
    <w:p w14:paraId="114A187B" w14:textId="06E5D0A5" w:rsidR="007309EE" w:rsidRPr="00157FA4" w:rsidRDefault="00CE5459" w:rsidP="00097014">
      <w:pPr>
        <w:rPr>
          <w:rFonts w:cs="Arial"/>
          <w:lang w:val="fr-HT"/>
        </w:rPr>
      </w:pPr>
      <w:hyperlink r:id="rId22" w:history="1">
        <w:r w:rsidR="00E9533F" w:rsidRPr="00157FA4">
          <w:rPr>
            <w:rStyle w:val="Hyperlink"/>
            <w:rFonts w:cs="Arial"/>
            <w:lang w:val="fr-HT"/>
          </w:rPr>
          <w:t>NYCHousingConnect@hpd.nyc.gov</w:t>
        </w:r>
      </w:hyperlink>
      <w:r w:rsidR="00E9533F" w:rsidRPr="00157FA4">
        <w:rPr>
          <w:rFonts w:cs="Arial"/>
          <w:lang w:val="fr-HT"/>
        </w:rPr>
        <w:t xml:space="preserve"> oswa 212-863-7990</w:t>
      </w:r>
    </w:p>
    <w:p w14:paraId="71178BEE" w14:textId="778FA77F" w:rsidR="00EB275B" w:rsidRPr="00157FA4" w:rsidRDefault="00B84032" w:rsidP="009A6106">
      <w:pPr>
        <w:pStyle w:val="Heading3"/>
        <w:rPr>
          <w:lang w:val="fr-HT"/>
        </w:rPr>
      </w:pPr>
      <w:r w:rsidRPr="00157FA4">
        <w:rPr>
          <w:lang w:val="fr-HT"/>
        </w:rPr>
        <w:t>Kiyès pou kontakte konsènan Seksyon 8 ak lòt bon yo:</w:t>
      </w:r>
    </w:p>
    <w:p w14:paraId="2F6029F7" w14:textId="030AC177" w:rsidR="00EB275B" w:rsidRPr="00157FA4" w:rsidRDefault="00EB275B" w:rsidP="007E70AF">
      <w:pPr>
        <w:pStyle w:val="ListParagraph"/>
        <w:numPr>
          <w:ilvl w:val="0"/>
          <w:numId w:val="10"/>
        </w:numPr>
        <w:spacing w:before="120" w:after="0"/>
        <w:ind w:left="461" w:hanging="274"/>
        <w:contextualSpacing w:val="0"/>
        <w:rPr>
          <w:rFonts w:cs="Arial"/>
          <w:spacing w:val="-2"/>
          <w:lang w:val="fr-HT"/>
        </w:rPr>
      </w:pPr>
      <w:r w:rsidRPr="00157FA4">
        <w:rPr>
          <w:rFonts w:cs="Arial"/>
          <w:color w:val="000000"/>
          <w:spacing w:val="-2"/>
          <w:bdr w:val="none" w:sz="0" w:space="0" w:color="auto" w:frame="1"/>
          <w:lang w:val="fr-HT"/>
        </w:rPr>
        <w:t>HPD pa bay piblik la dirèkteman Bon Chwa Lojman ki baze sou lokatè, menm si Bon ki Baze sou Lokatè Seksyon 8 la disponib atravè Renouvèlman Kay ak Kominote Eta New York la (Homes and Community Renewal, HCR) ak Otorite Lojman Vil New York la (New York City Housing Authority, NYCHA). Ou ka kontakte HCR nan telefòn nan 866-275-3427 ak NYCHA nan 718-707-7771. Ou ka kontakte Depatman Sèvis Sosyal Vil New York la pou jwenn sèvis prevansyon sanzabri atravè Pwogram Homebase li a: </w:t>
      </w:r>
      <w:hyperlink r:id="rId23" w:tgtFrame="_blank" w:tooltip="URL Orijinal: https://www1.nyc.gov/site/hra/help/homebase.page. Klike oswa peze si w fè lyen sa a konfyans." w:history="1">
        <w:r w:rsidRPr="00157FA4">
          <w:rPr>
            <w:rFonts w:cs="Arial"/>
            <w:color w:val="0000FF"/>
            <w:spacing w:val="-2"/>
            <w:u w:val="single"/>
            <w:bdr w:val="none" w:sz="0" w:space="0" w:color="auto" w:frame="1"/>
            <w:lang w:val="fr-HT"/>
          </w:rPr>
          <w:t>www1.nyc.gov/site/hra/help/homebase.page</w:t>
        </w:r>
      </w:hyperlink>
      <w:r w:rsidRPr="00157FA4">
        <w:rPr>
          <w:rFonts w:cs="Arial"/>
          <w:color w:val="000000"/>
          <w:spacing w:val="-2"/>
          <w:bdr w:val="none" w:sz="0" w:space="0" w:color="auto" w:frame="1"/>
          <w:lang w:val="fr-HT"/>
        </w:rPr>
        <w:t>.</w:t>
      </w:r>
    </w:p>
    <w:p w14:paraId="1736AFFD" w14:textId="5DD811E1" w:rsidR="00EB275B" w:rsidRPr="00157FA4" w:rsidRDefault="00CE5459" w:rsidP="007E70AF">
      <w:pPr>
        <w:pStyle w:val="ListParagraph"/>
        <w:numPr>
          <w:ilvl w:val="0"/>
          <w:numId w:val="10"/>
        </w:numPr>
        <w:spacing w:before="120" w:after="0"/>
        <w:ind w:left="461" w:hanging="274"/>
        <w:contextualSpacing w:val="0"/>
        <w:rPr>
          <w:rFonts w:cs="Arial"/>
          <w:lang w:val="fr-HT"/>
        </w:rPr>
      </w:pPr>
      <w:hyperlink r:id="rId24" w:history="1">
        <w:r w:rsidR="00E9533F" w:rsidRPr="00157FA4">
          <w:rPr>
            <w:rStyle w:val="Hyperlink"/>
            <w:rFonts w:cs="Arial"/>
            <w:lang w:val="fr-HT"/>
          </w:rPr>
          <w:t>CityFHEPS</w:t>
        </w:r>
      </w:hyperlink>
      <w:r w:rsidR="00E9533F" w:rsidRPr="00157FA4">
        <w:rPr>
          <w:rFonts w:cs="Arial"/>
          <w:lang w:val="fr-HT"/>
        </w:rPr>
        <w:t xml:space="preserve"> – Sipleman èd pou lokasyon Minisipalite a bay pou ede moun ak fanmi yo jwenn epi kenbe lojman.</w:t>
      </w:r>
    </w:p>
    <w:p w14:paraId="280A4CC9" w14:textId="001C4786" w:rsidR="00EB275B" w:rsidRPr="00157FA4" w:rsidRDefault="00CE5459" w:rsidP="007E70AF">
      <w:pPr>
        <w:pStyle w:val="ListParagraph"/>
        <w:numPr>
          <w:ilvl w:val="0"/>
          <w:numId w:val="10"/>
        </w:numPr>
        <w:spacing w:before="120" w:after="0"/>
        <w:ind w:left="461" w:hanging="274"/>
        <w:contextualSpacing w:val="0"/>
        <w:rPr>
          <w:rFonts w:cs="Arial"/>
          <w:lang w:val="fr-HT"/>
        </w:rPr>
      </w:pPr>
      <w:hyperlink r:id="rId25" w:history="1">
        <w:r w:rsidR="00E9533F" w:rsidRPr="00157FA4">
          <w:rPr>
            <w:rStyle w:val="Hyperlink"/>
            <w:rFonts w:cs="Arial"/>
            <w:lang w:val="fr-HT"/>
          </w:rPr>
          <w:t>HASA</w:t>
        </w:r>
      </w:hyperlink>
      <w:r w:rsidR="00E9533F" w:rsidRPr="00157FA4">
        <w:rPr>
          <w:rFonts w:cs="Arial"/>
          <w:lang w:val="fr-HT"/>
        </w:rPr>
        <w:t xml:space="preserve"> – Sèvis Minisipalite a bay pou ede moun k ap viv ak SIDA oswa maladi VIH pou yo viv yon vi ki pi an sante, pi endepandan.</w:t>
      </w:r>
    </w:p>
    <w:p w14:paraId="2E3086A0" w14:textId="4E574F1A" w:rsidR="00EB275B" w:rsidRPr="00157FA4" w:rsidRDefault="00CE5459" w:rsidP="009A75AA">
      <w:pPr>
        <w:pStyle w:val="ListParagraph"/>
        <w:numPr>
          <w:ilvl w:val="0"/>
          <w:numId w:val="10"/>
        </w:numPr>
        <w:spacing w:before="120" w:after="0"/>
        <w:ind w:left="461" w:right="-270" w:hanging="274"/>
        <w:contextualSpacing w:val="0"/>
        <w:rPr>
          <w:rFonts w:cs="Arial"/>
          <w:spacing w:val="-4"/>
          <w:lang w:val="fr-HT"/>
        </w:rPr>
      </w:pPr>
      <w:hyperlink r:id="rId26" w:history="1">
        <w:r w:rsidR="00E9533F" w:rsidRPr="00157FA4">
          <w:rPr>
            <w:rStyle w:val="Hyperlink"/>
            <w:rFonts w:cs="Arial"/>
            <w:spacing w:val="-4"/>
            <w:lang w:val="fr-HT"/>
          </w:rPr>
          <w:t>NHTD</w:t>
        </w:r>
      </w:hyperlink>
      <w:r w:rsidR="00E9533F" w:rsidRPr="00157FA4">
        <w:rPr>
          <w:rFonts w:cs="Arial"/>
          <w:spacing w:val="-4"/>
          <w:lang w:val="fr-HT"/>
        </w:rPr>
        <w:t xml:space="preserve"> – Leta bay renonsyasyon pou tranzisyon nan mezon retrèt ak divèsyon.</w:t>
      </w:r>
    </w:p>
    <w:p w14:paraId="16A9662B" w14:textId="1B70F5B9" w:rsidR="00EB275B" w:rsidRPr="00157FA4" w:rsidRDefault="00CE5459" w:rsidP="009A75AA">
      <w:pPr>
        <w:pStyle w:val="ListParagraph"/>
        <w:numPr>
          <w:ilvl w:val="0"/>
          <w:numId w:val="10"/>
        </w:numPr>
        <w:spacing w:before="120" w:after="0"/>
        <w:ind w:left="461" w:right="-180" w:hanging="274"/>
        <w:contextualSpacing w:val="0"/>
        <w:rPr>
          <w:rFonts w:cs="Arial"/>
          <w:spacing w:val="-4"/>
          <w:lang w:val="fr-HT"/>
        </w:rPr>
      </w:pPr>
      <w:hyperlink r:id="rId27" w:history="1">
        <w:r w:rsidR="00E9533F" w:rsidRPr="00157FA4">
          <w:rPr>
            <w:rStyle w:val="Hyperlink"/>
            <w:rFonts w:cs="Arial"/>
            <w:spacing w:val="-4"/>
            <w:lang w:val="fr-HT"/>
          </w:rPr>
          <w:t>ISS</w:t>
        </w:r>
      </w:hyperlink>
      <w:r w:rsidR="00E9533F" w:rsidRPr="00157FA4">
        <w:rPr>
          <w:rFonts w:cs="Arial"/>
          <w:spacing w:val="-4"/>
          <w:lang w:val="fr-HT"/>
        </w:rPr>
        <w:t xml:space="preserve"> – Leta bay sibvansyon lojman pou granmoun ki gen andikap entèlektyèl.</w:t>
      </w:r>
    </w:p>
    <w:p w14:paraId="47E3435C" w14:textId="77777777" w:rsidR="00221099" w:rsidRPr="00157FA4" w:rsidRDefault="00221099" w:rsidP="00221099">
      <w:pPr>
        <w:pStyle w:val="Heading1"/>
        <w:rPr>
          <w:lang w:val="fr-HT"/>
        </w:rPr>
      </w:pPr>
      <w:bookmarkStart w:id="15" w:name="_Toc94886459"/>
      <w:r w:rsidRPr="00157FA4">
        <w:rPr>
          <w:bCs/>
          <w:lang w:val="fr-HT"/>
        </w:rPr>
        <w:lastRenderedPageBreak/>
        <w:t>Seksyon 6. Resous</w:t>
      </w:r>
      <w:bookmarkEnd w:id="15"/>
    </w:p>
    <w:p w14:paraId="0E5DEF67" w14:textId="596A35C8" w:rsidR="00EB72FC" w:rsidRPr="00157FA4" w:rsidRDefault="00221099" w:rsidP="00221099">
      <w:pPr>
        <w:pStyle w:val="Heading2"/>
        <w:rPr>
          <w:lang w:val="fr-HT"/>
        </w:rPr>
      </w:pPr>
      <w:bookmarkStart w:id="16" w:name="_Toc94886460"/>
      <w:r w:rsidRPr="00157FA4">
        <w:rPr>
          <w:lang w:val="fr-HT"/>
        </w:rPr>
        <w:t>Sitwèb yo</w:t>
      </w:r>
      <w:bookmarkEnd w:id="16"/>
    </w:p>
    <w:p w14:paraId="2D67FADD" w14:textId="616FB779" w:rsidR="00844092" w:rsidRPr="00157FA4" w:rsidRDefault="00CE5459" w:rsidP="007E70AF">
      <w:pPr>
        <w:pStyle w:val="ListParagraph"/>
        <w:numPr>
          <w:ilvl w:val="0"/>
          <w:numId w:val="10"/>
        </w:numPr>
        <w:spacing w:before="120" w:after="0"/>
        <w:ind w:left="461" w:hanging="274"/>
        <w:contextualSpacing w:val="0"/>
        <w:rPr>
          <w:rFonts w:cs="Arial"/>
          <w:lang w:val="fr-HT"/>
        </w:rPr>
      </w:pPr>
      <w:hyperlink r:id="rId28" w:history="1">
        <w:r w:rsidR="00E9533F" w:rsidRPr="00157FA4">
          <w:rPr>
            <w:rStyle w:val="Hyperlink"/>
            <w:rFonts w:cs="Arial"/>
            <w:lang w:val="fr-HT"/>
          </w:rPr>
          <w:t>Resous HPD pou Moun ki Gen Andikap</w:t>
        </w:r>
      </w:hyperlink>
    </w:p>
    <w:p w14:paraId="6FD026B8" w14:textId="24AF4D6F" w:rsidR="00EB72FC" w:rsidRPr="00157FA4" w:rsidRDefault="00CE5459" w:rsidP="007E70AF">
      <w:pPr>
        <w:pStyle w:val="ListParagraph"/>
        <w:numPr>
          <w:ilvl w:val="0"/>
          <w:numId w:val="10"/>
        </w:numPr>
        <w:spacing w:before="120" w:after="0"/>
        <w:ind w:left="461" w:hanging="274"/>
        <w:contextualSpacing w:val="0"/>
        <w:rPr>
          <w:rFonts w:cs="Arial"/>
          <w:lang w:val="fr-HT"/>
        </w:rPr>
      </w:pPr>
      <w:hyperlink r:id="rId29" w:history="1">
        <w:r w:rsidR="00E9533F" w:rsidRPr="00157FA4">
          <w:rPr>
            <w:rStyle w:val="Hyperlink"/>
            <w:rFonts w:cs="Arial"/>
            <w:lang w:val="fr-HT"/>
          </w:rPr>
          <w:t>NYC Housing Connect</w:t>
        </w:r>
      </w:hyperlink>
    </w:p>
    <w:p w14:paraId="236CD02B" w14:textId="5F9EFF36" w:rsidR="00C423DE" w:rsidRPr="00157FA4" w:rsidRDefault="00CE5459" w:rsidP="007E70AF">
      <w:pPr>
        <w:pStyle w:val="ListParagraph"/>
        <w:numPr>
          <w:ilvl w:val="0"/>
          <w:numId w:val="10"/>
        </w:numPr>
        <w:spacing w:before="120" w:after="0"/>
        <w:ind w:left="461" w:hanging="274"/>
        <w:contextualSpacing w:val="0"/>
        <w:rPr>
          <w:rFonts w:cs="Arial"/>
          <w:lang w:val="fr-HT"/>
        </w:rPr>
      </w:pPr>
      <w:hyperlink r:id="rId30" w:anchor="ml-home" w:history="1">
        <w:r w:rsidR="00E9533F" w:rsidRPr="00157FA4">
          <w:rPr>
            <w:rStyle w:val="Hyperlink"/>
            <w:rFonts w:cs="Arial"/>
            <w:lang w:val="fr-HT"/>
          </w:rPr>
          <w:t>NYC Mitchell-Lama Connect</w:t>
        </w:r>
      </w:hyperlink>
    </w:p>
    <w:p w14:paraId="3F12FE4B" w14:textId="0DB0151B" w:rsidR="00EB72FC" w:rsidRPr="00157FA4" w:rsidRDefault="00CE5459" w:rsidP="007E70AF">
      <w:pPr>
        <w:pStyle w:val="ListParagraph"/>
        <w:numPr>
          <w:ilvl w:val="0"/>
          <w:numId w:val="10"/>
        </w:numPr>
        <w:spacing w:before="120" w:after="0"/>
        <w:ind w:left="461" w:hanging="274"/>
        <w:contextualSpacing w:val="0"/>
        <w:rPr>
          <w:rFonts w:cs="Arial"/>
          <w:lang w:val="fr-HT"/>
        </w:rPr>
      </w:pPr>
      <w:hyperlink r:id="rId31" w:history="1">
        <w:r w:rsidR="00E9533F" w:rsidRPr="00157FA4">
          <w:rPr>
            <w:rStyle w:val="Hyperlink"/>
            <w:rFonts w:cs="Arial"/>
            <w:lang w:val="fr-HT"/>
          </w:rPr>
          <w:t>MOPD Access Housing: Gid ou pou Jwenn Aksè ak Lojman nan Vil New</w:t>
        </w:r>
        <w:r w:rsidR="009A75AA" w:rsidRPr="00157FA4">
          <w:rPr>
            <w:rStyle w:val="Hyperlink"/>
            <w:rFonts w:cs="Arial"/>
            <w:lang w:val="fr-HT"/>
          </w:rPr>
          <w:t> </w:t>
        </w:r>
        <w:r w:rsidR="00E9533F" w:rsidRPr="00157FA4">
          <w:rPr>
            <w:rStyle w:val="Hyperlink"/>
            <w:rFonts w:cs="Arial"/>
            <w:lang w:val="fr-HT"/>
          </w:rPr>
          <w:t>York</w:t>
        </w:r>
      </w:hyperlink>
    </w:p>
    <w:p w14:paraId="37250199" w14:textId="391722FF" w:rsidR="00EB72FC" w:rsidRPr="00157FA4" w:rsidRDefault="00CE5459" w:rsidP="007E70AF">
      <w:pPr>
        <w:pStyle w:val="ListParagraph"/>
        <w:numPr>
          <w:ilvl w:val="0"/>
          <w:numId w:val="10"/>
        </w:numPr>
        <w:spacing w:before="120" w:after="0"/>
        <w:ind w:left="461" w:hanging="274"/>
        <w:contextualSpacing w:val="0"/>
        <w:rPr>
          <w:rFonts w:cs="Arial"/>
          <w:lang w:val="fr-HT"/>
        </w:rPr>
      </w:pPr>
      <w:hyperlink r:id="rId32" w:history="1">
        <w:r w:rsidR="00E9533F" w:rsidRPr="00157FA4">
          <w:rPr>
            <w:rStyle w:val="Hyperlink"/>
            <w:rFonts w:cs="Arial"/>
            <w:lang w:val="fr-HT"/>
          </w:rPr>
          <w:t>Pwogram Anbasadè Lojman</w:t>
        </w:r>
      </w:hyperlink>
    </w:p>
    <w:p w14:paraId="222B8285" w14:textId="7F13EB48" w:rsidR="00EB72FC" w:rsidRPr="00157FA4" w:rsidRDefault="00CE5459" w:rsidP="007E70AF">
      <w:pPr>
        <w:pStyle w:val="ListParagraph"/>
        <w:numPr>
          <w:ilvl w:val="0"/>
          <w:numId w:val="10"/>
        </w:numPr>
        <w:spacing w:before="120" w:after="0"/>
        <w:ind w:left="461" w:hanging="274"/>
        <w:contextualSpacing w:val="0"/>
        <w:rPr>
          <w:rFonts w:cs="Arial"/>
          <w:lang w:val="fr-HT"/>
        </w:rPr>
      </w:pPr>
      <w:hyperlink r:id="rId33" w:history="1">
        <w:r w:rsidR="00E9533F" w:rsidRPr="00157FA4">
          <w:rPr>
            <w:rStyle w:val="Hyperlink"/>
            <w:rFonts w:cs="Arial"/>
            <w:lang w:val="fr-HT"/>
          </w:rPr>
          <w:t>Ready to Rent Program (Pwogram Pare pou Lwe)</w:t>
        </w:r>
      </w:hyperlink>
    </w:p>
    <w:p w14:paraId="055C30A8" w14:textId="4898FB5B" w:rsidR="00EB72FC" w:rsidRPr="00157FA4" w:rsidRDefault="00EB72FC" w:rsidP="00221099">
      <w:pPr>
        <w:pStyle w:val="Heading2"/>
        <w:rPr>
          <w:lang w:val="fr-HT"/>
        </w:rPr>
      </w:pPr>
      <w:bookmarkStart w:id="17" w:name="_Toc94886461"/>
      <w:r w:rsidRPr="00157FA4">
        <w:rPr>
          <w:lang w:val="fr-HT"/>
        </w:rPr>
        <w:t>Dokiman</w:t>
      </w:r>
      <w:bookmarkEnd w:id="17"/>
    </w:p>
    <w:p w14:paraId="6100DBFF" w14:textId="53E73285" w:rsidR="00EB72FC" w:rsidRPr="00157FA4" w:rsidRDefault="00CE5459" w:rsidP="007E70AF">
      <w:pPr>
        <w:pStyle w:val="ListParagraph"/>
        <w:numPr>
          <w:ilvl w:val="0"/>
          <w:numId w:val="10"/>
        </w:numPr>
        <w:spacing w:before="120" w:after="0"/>
        <w:ind w:left="461" w:hanging="274"/>
        <w:contextualSpacing w:val="0"/>
        <w:rPr>
          <w:rFonts w:cs="Arial"/>
          <w:color w:val="000000"/>
          <w:shd w:val="clear" w:color="auto" w:fill="FFFFFF"/>
          <w:lang w:val="fr-HT"/>
        </w:rPr>
      </w:pPr>
      <w:hyperlink r:id="rId34" w:history="1">
        <w:r w:rsidR="00E9533F" w:rsidRPr="00157FA4">
          <w:rPr>
            <w:rStyle w:val="Hyperlink"/>
            <w:rFonts w:cs="Arial"/>
            <w:shd w:val="clear" w:color="auto" w:fill="FFFFFF"/>
            <w:lang w:val="fr-HT"/>
          </w:rPr>
          <w:t>Gid Aplikasyon pou NYC Housing Connect</w:t>
        </w:r>
      </w:hyperlink>
    </w:p>
    <w:p w14:paraId="6F4058CF" w14:textId="3FB57339" w:rsidR="00EB72FC" w:rsidRPr="00157FA4" w:rsidRDefault="00CE5459" w:rsidP="007E70AF">
      <w:pPr>
        <w:pStyle w:val="ListParagraph"/>
        <w:numPr>
          <w:ilvl w:val="0"/>
          <w:numId w:val="10"/>
        </w:numPr>
        <w:spacing w:before="120" w:after="0"/>
        <w:ind w:left="461" w:hanging="274"/>
        <w:contextualSpacing w:val="0"/>
        <w:rPr>
          <w:rFonts w:cs="Arial"/>
          <w:color w:val="000000"/>
          <w:shd w:val="clear" w:color="auto" w:fill="FFFFFF"/>
          <w:lang w:val="fr-HT"/>
        </w:rPr>
      </w:pPr>
      <w:hyperlink r:id="rId35" w:history="1">
        <w:r w:rsidR="00E9533F" w:rsidRPr="00157FA4">
          <w:rPr>
            <w:rStyle w:val="Hyperlink"/>
            <w:rFonts w:cs="Arial"/>
            <w:shd w:val="clear" w:color="auto" w:fill="FFFFFF"/>
            <w:lang w:val="fr-HT"/>
          </w:rPr>
          <w:t>Lèt Motivasyon pou Sètifika Andikap la</w:t>
        </w:r>
      </w:hyperlink>
    </w:p>
    <w:p w14:paraId="407612EA" w14:textId="76A1298C" w:rsidR="00EB72FC" w:rsidRPr="00157FA4" w:rsidRDefault="00CE5459" w:rsidP="007E70AF">
      <w:pPr>
        <w:pStyle w:val="ListParagraph"/>
        <w:numPr>
          <w:ilvl w:val="0"/>
          <w:numId w:val="10"/>
        </w:numPr>
        <w:spacing w:before="120" w:after="0"/>
        <w:ind w:left="461" w:hanging="274"/>
        <w:contextualSpacing w:val="0"/>
        <w:rPr>
          <w:rFonts w:cs="Arial"/>
          <w:sz w:val="28"/>
          <w:szCs w:val="28"/>
          <w:lang w:val="fr-HT"/>
        </w:rPr>
      </w:pPr>
      <w:hyperlink r:id="rId36" w:history="1">
        <w:r w:rsidR="00E9533F" w:rsidRPr="00157FA4">
          <w:rPr>
            <w:rStyle w:val="Hyperlink"/>
            <w:rFonts w:cs="Arial"/>
            <w:shd w:val="clear" w:color="auto" w:fill="FFFFFF"/>
            <w:lang w:val="fr-HT"/>
          </w:rPr>
          <w:t>Sètifika Kalifikasyon pou Inite yo Mete Apa pou Moun ki Gen Andikap yo (Sètifika Medikal)</w:t>
        </w:r>
      </w:hyperlink>
    </w:p>
    <w:sectPr w:rsidR="00EB72FC" w:rsidRPr="00157F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2A1B8" w14:textId="77777777" w:rsidR="007E775C" w:rsidRDefault="007E775C" w:rsidP="00705677">
      <w:r>
        <w:separator/>
      </w:r>
    </w:p>
  </w:endnote>
  <w:endnote w:type="continuationSeparator" w:id="0">
    <w:p w14:paraId="328B593A" w14:textId="77777777" w:rsidR="007E775C" w:rsidRDefault="007E775C" w:rsidP="00705677">
      <w:r>
        <w:continuationSeparator/>
      </w:r>
    </w:p>
  </w:endnote>
  <w:endnote w:type="continuationNotice" w:id="1">
    <w:p w14:paraId="1AD9481D" w14:textId="77777777" w:rsidR="007E775C" w:rsidRDefault="007E77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6268A" w14:textId="77777777" w:rsidR="007E775C" w:rsidRDefault="007E775C" w:rsidP="00705677">
      <w:r>
        <w:separator/>
      </w:r>
    </w:p>
  </w:footnote>
  <w:footnote w:type="continuationSeparator" w:id="0">
    <w:p w14:paraId="5CA95305" w14:textId="77777777" w:rsidR="007E775C" w:rsidRDefault="007E775C" w:rsidP="00705677">
      <w:r>
        <w:continuationSeparator/>
      </w:r>
    </w:p>
  </w:footnote>
  <w:footnote w:type="continuationNotice" w:id="1">
    <w:p w14:paraId="242DFCE5" w14:textId="77777777" w:rsidR="007E775C" w:rsidRDefault="007E775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F18"/>
    <w:multiLevelType w:val="hybridMultilevel"/>
    <w:tmpl w:val="A7D4D9F0"/>
    <w:lvl w:ilvl="0" w:tplc="6E6208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A482F"/>
    <w:multiLevelType w:val="hybridMultilevel"/>
    <w:tmpl w:val="DF22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C226B"/>
    <w:multiLevelType w:val="hybridMultilevel"/>
    <w:tmpl w:val="46EE80AC"/>
    <w:lvl w:ilvl="0" w:tplc="18F034B0">
      <w:start w:val="1"/>
      <w:numFmt w:val="bullet"/>
      <w:lvlText w:val=""/>
      <w:lvlJc w:val="left"/>
      <w:pPr>
        <w:tabs>
          <w:tab w:val="num" w:pos="720"/>
        </w:tabs>
        <w:ind w:left="720" w:hanging="360"/>
      </w:pPr>
      <w:rPr>
        <w:rFonts w:ascii="Symbol" w:hAnsi="Symbol" w:hint="default"/>
        <w:sz w:val="20"/>
      </w:rPr>
    </w:lvl>
    <w:lvl w:ilvl="1" w:tplc="CA5EFC24" w:tentative="1">
      <w:start w:val="1"/>
      <w:numFmt w:val="bullet"/>
      <w:lvlText w:val="o"/>
      <w:lvlJc w:val="left"/>
      <w:pPr>
        <w:tabs>
          <w:tab w:val="num" w:pos="1440"/>
        </w:tabs>
        <w:ind w:left="1440" w:hanging="360"/>
      </w:pPr>
      <w:rPr>
        <w:rFonts w:ascii="Courier New" w:hAnsi="Courier New" w:hint="default"/>
        <w:sz w:val="20"/>
      </w:rPr>
    </w:lvl>
    <w:lvl w:ilvl="2" w:tplc="8B0AA370" w:tentative="1">
      <w:start w:val="1"/>
      <w:numFmt w:val="bullet"/>
      <w:lvlText w:val=""/>
      <w:lvlJc w:val="left"/>
      <w:pPr>
        <w:tabs>
          <w:tab w:val="num" w:pos="2160"/>
        </w:tabs>
        <w:ind w:left="2160" w:hanging="360"/>
      </w:pPr>
      <w:rPr>
        <w:rFonts w:ascii="Wingdings" w:hAnsi="Wingdings" w:hint="default"/>
        <w:sz w:val="20"/>
      </w:rPr>
    </w:lvl>
    <w:lvl w:ilvl="3" w:tplc="9B767E88" w:tentative="1">
      <w:start w:val="1"/>
      <w:numFmt w:val="bullet"/>
      <w:lvlText w:val=""/>
      <w:lvlJc w:val="left"/>
      <w:pPr>
        <w:tabs>
          <w:tab w:val="num" w:pos="2880"/>
        </w:tabs>
        <w:ind w:left="2880" w:hanging="360"/>
      </w:pPr>
      <w:rPr>
        <w:rFonts w:ascii="Wingdings" w:hAnsi="Wingdings" w:hint="default"/>
        <w:sz w:val="20"/>
      </w:rPr>
    </w:lvl>
    <w:lvl w:ilvl="4" w:tplc="CD50F4EA" w:tentative="1">
      <w:start w:val="1"/>
      <w:numFmt w:val="bullet"/>
      <w:lvlText w:val=""/>
      <w:lvlJc w:val="left"/>
      <w:pPr>
        <w:tabs>
          <w:tab w:val="num" w:pos="3600"/>
        </w:tabs>
        <w:ind w:left="3600" w:hanging="360"/>
      </w:pPr>
      <w:rPr>
        <w:rFonts w:ascii="Wingdings" w:hAnsi="Wingdings" w:hint="default"/>
        <w:sz w:val="20"/>
      </w:rPr>
    </w:lvl>
    <w:lvl w:ilvl="5" w:tplc="6854D41A" w:tentative="1">
      <w:start w:val="1"/>
      <w:numFmt w:val="bullet"/>
      <w:lvlText w:val=""/>
      <w:lvlJc w:val="left"/>
      <w:pPr>
        <w:tabs>
          <w:tab w:val="num" w:pos="4320"/>
        </w:tabs>
        <w:ind w:left="4320" w:hanging="360"/>
      </w:pPr>
      <w:rPr>
        <w:rFonts w:ascii="Wingdings" w:hAnsi="Wingdings" w:hint="default"/>
        <w:sz w:val="20"/>
      </w:rPr>
    </w:lvl>
    <w:lvl w:ilvl="6" w:tplc="70A87AB8" w:tentative="1">
      <w:start w:val="1"/>
      <w:numFmt w:val="bullet"/>
      <w:lvlText w:val=""/>
      <w:lvlJc w:val="left"/>
      <w:pPr>
        <w:tabs>
          <w:tab w:val="num" w:pos="5040"/>
        </w:tabs>
        <w:ind w:left="5040" w:hanging="360"/>
      </w:pPr>
      <w:rPr>
        <w:rFonts w:ascii="Wingdings" w:hAnsi="Wingdings" w:hint="default"/>
        <w:sz w:val="20"/>
      </w:rPr>
    </w:lvl>
    <w:lvl w:ilvl="7" w:tplc="4AD641E6" w:tentative="1">
      <w:start w:val="1"/>
      <w:numFmt w:val="bullet"/>
      <w:lvlText w:val=""/>
      <w:lvlJc w:val="left"/>
      <w:pPr>
        <w:tabs>
          <w:tab w:val="num" w:pos="5760"/>
        </w:tabs>
        <w:ind w:left="5760" w:hanging="360"/>
      </w:pPr>
      <w:rPr>
        <w:rFonts w:ascii="Wingdings" w:hAnsi="Wingdings" w:hint="default"/>
        <w:sz w:val="20"/>
      </w:rPr>
    </w:lvl>
    <w:lvl w:ilvl="8" w:tplc="9EB03FC6"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D7A34"/>
    <w:multiLevelType w:val="multilevel"/>
    <w:tmpl w:val="46EE8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7A622A"/>
    <w:multiLevelType w:val="hybridMultilevel"/>
    <w:tmpl w:val="C8F84D46"/>
    <w:lvl w:ilvl="0" w:tplc="0FD6C268">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E14FB"/>
    <w:multiLevelType w:val="hybridMultilevel"/>
    <w:tmpl w:val="2FF054C0"/>
    <w:lvl w:ilvl="0" w:tplc="2A320CFA">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65597B"/>
    <w:multiLevelType w:val="hybridMultilevel"/>
    <w:tmpl w:val="1D98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C500C"/>
    <w:multiLevelType w:val="hybridMultilevel"/>
    <w:tmpl w:val="E1FACC66"/>
    <w:lvl w:ilvl="0" w:tplc="BFD83878">
      <w:numFmt w:val="bullet"/>
      <w:lvlText w:val="-"/>
      <w:lvlJc w:val="left"/>
      <w:pPr>
        <w:ind w:left="720" w:hanging="360"/>
      </w:pPr>
      <w:rPr>
        <w:rFonts w:ascii="Verdana" w:eastAsia="Times New Roman" w:hAnsi="Verdana"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C07E52"/>
    <w:multiLevelType w:val="multilevel"/>
    <w:tmpl w:val="46EE8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374DB8"/>
    <w:multiLevelType w:val="hybridMultilevel"/>
    <w:tmpl w:val="9850AE70"/>
    <w:lvl w:ilvl="0" w:tplc="66A8AC0C">
      <w:start w:val="1"/>
      <w:numFmt w:val="bullet"/>
      <w:lvlText w:val=""/>
      <w:lvlJc w:val="left"/>
      <w:pPr>
        <w:tabs>
          <w:tab w:val="num" w:pos="720"/>
        </w:tabs>
        <w:ind w:left="720" w:hanging="360"/>
      </w:pPr>
      <w:rPr>
        <w:rFonts w:ascii="Symbol" w:hAnsi="Symbol" w:hint="default"/>
        <w:sz w:val="20"/>
      </w:rPr>
    </w:lvl>
    <w:lvl w:ilvl="1" w:tplc="E3EC68CA" w:tentative="1">
      <w:start w:val="1"/>
      <w:numFmt w:val="bullet"/>
      <w:lvlText w:val="o"/>
      <w:lvlJc w:val="left"/>
      <w:pPr>
        <w:tabs>
          <w:tab w:val="num" w:pos="1440"/>
        </w:tabs>
        <w:ind w:left="1440" w:hanging="360"/>
      </w:pPr>
      <w:rPr>
        <w:rFonts w:ascii="Courier New" w:hAnsi="Courier New" w:hint="default"/>
        <w:sz w:val="20"/>
      </w:rPr>
    </w:lvl>
    <w:lvl w:ilvl="2" w:tplc="7CE016C4" w:tentative="1">
      <w:start w:val="1"/>
      <w:numFmt w:val="bullet"/>
      <w:lvlText w:val=""/>
      <w:lvlJc w:val="left"/>
      <w:pPr>
        <w:tabs>
          <w:tab w:val="num" w:pos="2160"/>
        </w:tabs>
        <w:ind w:left="2160" w:hanging="360"/>
      </w:pPr>
      <w:rPr>
        <w:rFonts w:ascii="Wingdings" w:hAnsi="Wingdings" w:hint="default"/>
        <w:sz w:val="20"/>
      </w:rPr>
    </w:lvl>
    <w:lvl w:ilvl="3" w:tplc="B4DE2A54" w:tentative="1">
      <w:start w:val="1"/>
      <w:numFmt w:val="bullet"/>
      <w:lvlText w:val=""/>
      <w:lvlJc w:val="left"/>
      <w:pPr>
        <w:tabs>
          <w:tab w:val="num" w:pos="2880"/>
        </w:tabs>
        <w:ind w:left="2880" w:hanging="360"/>
      </w:pPr>
      <w:rPr>
        <w:rFonts w:ascii="Wingdings" w:hAnsi="Wingdings" w:hint="default"/>
        <w:sz w:val="20"/>
      </w:rPr>
    </w:lvl>
    <w:lvl w:ilvl="4" w:tplc="249E2E4A" w:tentative="1">
      <w:start w:val="1"/>
      <w:numFmt w:val="bullet"/>
      <w:lvlText w:val=""/>
      <w:lvlJc w:val="left"/>
      <w:pPr>
        <w:tabs>
          <w:tab w:val="num" w:pos="3600"/>
        </w:tabs>
        <w:ind w:left="3600" w:hanging="360"/>
      </w:pPr>
      <w:rPr>
        <w:rFonts w:ascii="Wingdings" w:hAnsi="Wingdings" w:hint="default"/>
        <w:sz w:val="20"/>
      </w:rPr>
    </w:lvl>
    <w:lvl w:ilvl="5" w:tplc="4DF8B118" w:tentative="1">
      <w:start w:val="1"/>
      <w:numFmt w:val="bullet"/>
      <w:lvlText w:val=""/>
      <w:lvlJc w:val="left"/>
      <w:pPr>
        <w:tabs>
          <w:tab w:val="num" w:pos="4320"/>
        </w:tabs>
        <w:ind w:left="4320" w:hanging="360"/>
      </w:pPr>
      <w:rPr>
        <w:rFonts w:ascii="Wingdings" w:hAnsi="Wingdings" w:hint="default"/>
        <w:sz w:val="20"/>
      </w:rPr>
    </w:lvl>
    <w:lvl w:ilvl="6" w:tplc="7E34F51E" w:tentative="1">
      <w:start w:val="1"/>
      <w:numFmt w:val="bullet"/>
      <w:lvlText w:val=""/>
      <w:lvlJc w:val="left"/>
      <w:pPr>
        <w:tabs>
          <w:tab w:val="num" w:pos="5040"/>
        </w:tabs>
        <w:ind w:left="5040" w:hanging="360"/>
      </w:pPr>
      <w:rPr>
        <w:rFonts w:ascii="Wingdings" w:hAnsi="Wingdings" w:hint="default"/>
        <w:sz w:val="20"/>
      </w:rPr>
    </w:lvl>
    <w:lvl w:ilvl="7" w:tplc="31FCFA3A" w:tentative="1">
      <w:start w:val="1"/>
      <w:numFmt w:val="bullet"/>
      <w:lvlText w:val=""/>
      <w:lvlJc w:val="left"/>
      <w:pPr>
        <w:tabs>
          <w:tab w:val="num" w:pos="5760"/>
        </w:tabs>
        <w:ind w:left="5760" w:hanging="360"/>
      </w:pPr>
      <w:rPr>
        <w:rFonts w:ascii="Wingdings" w:hAnsi="Wingdings" w:hint="default"/>
        <w:sz w:val="20"/>
      </w:rPr>
    </w:lvl>
    <w:lvl w:ilvl="8" w:tplc="11F2C176"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4436AF"/>
    <w:multiLevelType w:val="hybridMultilevel"/>
    <w:tmpl w:val="CF1268C4"/>
    <w:lvl w:ilvl="0" w:tplc="04090001">
      <w:start w:val="1"/>
      <w:numFmt w:val="bullet"/>
      <w:lvlText w:val=""/>
      <w:lvlJc w:val="left"/>
      <w:pPr>
        <w:ind w:left="720" w:hanging="360"/>
      </w:pPr>
      <w:rPr>
        <w:rFonts w:ascii="Symbol" w:hAnsi="Symbol" w:hint="default"/>
      </w:rPr>
    </w:lvl>
    <w:lvl w:ilvl="1" w:tplc="BD306B12">
      <w:numFmt w:val="bullet"/>
      <w:lvlText w:val="-"/>
      <w:lvlJc w:val="left"/>
      <w:pPr>
        <w:ind w:left="1440" w:hanging="360"/>
      </w:pPr>
      <w:rPr>
        <w:rFonts w:ascii="Verdana" w:eastAsia="Times New Roman" w:hAnsi="Verdana" w:cs="Aria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BE695B"/>
    <w:multiLevelType w:val="hybridMultilevel"/>
    <w:tmpl w:val="20F0F406"/>
    <w:lvl w:ilvl="0" w:tplc="6E6208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ED0503"/>
    <w:multiLevelType w:val="hybridMultilevel"/>
    <w:tmpl w:val="03ECC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2"/>
  </w:num>
  <w:num w:numId="5">
    <w:abstractNumId w:val="8"/>
  </w:num>
  <w:num w:numId="6">
    <w:abstractNumId w:val="3"/>
  </w:num>
  <w:num w:numId="7">
    <w:abstractNumId w:val="12"/>
  </w:num>
  <w:num w:numId="8">
    <w:abstractNumId w:val="6"/>
  </w:num>
  <w:num w:numId="9">
    <w:abstractNumId w:val="1"/>
  </w:num>
  <w:num w:numId="10">
    <w:abstractNumId w:val="10"/>
  </w:num>
  <w:num w:numId="11">
    <w:abstractNumId w:val="4"/>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2FC"/>
    <w:rsid w:val="00007FAA"/>
    <w:rsid w:val="00010D0E"/>
    <w:rsid w:val="00026C5A"/>
    <w:rsid w:val="00042194"/>
    <w:rsid w:val="00046B0A"/>
    <w:rsid w:val="00050BEC"/>
    <w:rsid w:val="000657D0"/>
    <w:rsid w:val="00066813"/>
    <w:rsid w:val="00073397"/>
    <w:rsid w:val="00082EDE"/>
    <w:rsid w:val="00083C7A"/>
    <w:rsid w:val="00097014"/>
    <w:rsid w:val="000A7346"/>
    <w:rsid w:val="000B6D77"/>
    <w:rsid w:val="000B6DF6"/>
    <w:rsid w:val="000B6FA6"/>
    <w:rsid w:val="000D0064"/>
    <w:rsid w:val="000D2365"/>
    <w:rsid w:val="000D38F1"/>
    <w:rsid w:val="000D78EC"/>
    <w:rsid w:val="00100F33"/>
    <w:rsid w:val="0010742C"/>
    <w:rsid w:val="001109F2"/>
    <w:rsid w:val="00117B9E"/>
    <w:rsid w:val="00135BBC"/>
    <w:rsid w:val="00144FFB"/>
    <w:rsid w:val="00157FA4"/>
    <w:rsid w:val="00173ADF"/>
    <w:rsid w:val="00176A3D"/>
    <w:rsid w:val="0018488F"/>
    <w:rsid w:val="00194E34"/>
    <w:rsid w:val="001A7689"/>
    <w:rsid w:val="001B3622"/>
    <w:rsid w:val="001D2B35"/>
    <w:rsid w:val="001D38A8"/>
    <w:rsid w:val="001D5FFB"/>
    <w:rsid w:val="001D6447"/>
    <w:rsid w:val="002028EA"/>
    <w:rsid w:val="002065B4"/>
    <w:rsid w:val="002104C4"/>
    <w:rsid w:val="00221099"/>
    <w:rsid w:val="0022535C"/>
    <w:rsid w:val="00240D83"/>
    <w:rsid w:val="00241D5F"/>
    <w:rsid w:val="002577F6"/>
    <w:rsid w:val="0027107A"/>
    <w:rsid w:val="00295D95"/>
    <w:rsid w:val="00297D58"/>
    <w:rsid w:val="002A41AF"/>
    <w:rsid w:val="002B2A6A"/>
    <w:rsid w:val="002C04B3"/>
    <w:rsid w:val="002E1AA2"/>
    <w:rsid w:val="002E4953"/>
    <w:rsid w:val="0031761A"/>
    <w:rsid w:val="00331F54"/>
    <w:rsid w:val="00361CD9"/>
    <w:rsid w:val="00366292"/>
    <w:rsid w:val="00390686"/>
    <w:rsid w:val="0039192A"/>
    <w:rsid w:val="003A6C0D"/>
    <w:rsid w:val="003B04E2"/>
    <w:rsid w:val="003C0081"/>
    <w:rsid w:val="003C1CCD"/>
    <w:rsid w:val="003D019E"/>
    <w:rsid w:val="003E1FC9"/>
    <w:rsid w:val="003F6FB2"/>
    <w:rsid w:val="004006DA"/>
    <w:rsid w:val="00403E47"/>
    <w:rsid w:val="00404542"/>
    <w:rsid w:val="00405887"/>
    <w:rsid w:val="00410363"/>
    <w:rsid w:val="00433826"/>
    <w:rsid w:val="00434628"/>
    <w:rsid w:val="00435850"/>
    <w:rsid w:val="004447F8"/>
    <w:rsid w:val="0046678F"/>
    <w:rsid w:val="00486664"/>
    <w:rsid w:val="004875F3"/>
    <w:rsid w:val="004C4427"/>
    <w:rsid w:val="004E12E7"/>
    <w:rsid w:val="004F3AF4"/>
    <w:rsid w:val="004F5915"/>
    <w:rsid w:val="00511FE6"/>
    <w:rsid w:val="00515127"/>
    <w:rsid w:val="00522562"/>
    <w:rsid w:val="005575A6"/>
    <w:rsid w:val="00564D50"/>
    <w:rsid w:val="00567808"/>
    <w:rsid w:val="00584636"/>
    <w:rsid w:val="00585CE5"/>
    <w:rsid w:val="005A6C30"/>
    <w:rsid w:val="005A7CA6"/>
    <w:rsid w:val="005D0F09"/>
    <w:rsid w:val="005F5E1D"/>
    <w:rsid w:val="00611674"/>
    <w:rsid w:val="0062100C"/>
    <w:rsid w:val="00622A23"/>
    <w:rsid w:val="0062338C"/>
    <w:rsid w:val="00631588"/>
    <w:rsid w:val="00632C6F"/>
    <w:rsid w:val="006424C7"/>
    <w:rsid w:val="00657A13"/>
    <w:rsid w:val="00657F9C"/>
    <w:rsid w:val="00662F4E"/>
    <w:rsid w:val="0067372B"/>
    <w:rsid w:val="00674D2C"/>
    <w:rsid w:val="00685BBC"/>
    <w:rsid w:val="00691CE8"/>
    <w:rsid w:val="006955D8"/>
    <w:rsid w:val="00696B5D"/>
    <w:rsid w:val="006A04F9"/>
    <w:rsid w:val="006A371A"/>
    <w:rsid w:val="006A3C7A"/>
    <w:rsid w:val="006B5591"/>
    <w:rsid w:val="006B672F"/>
    <w:rsid w:val="006C198A"/>
    <w:rsid w:val="006C1D9F"/>
    <w:rsid w:val="006C364B"/>
    <w:rsid w:val="006D48EC"/>
    <w:rsid w:val="006D7629"/>
    <w:rsid w:val="006E1B89"/>
    <w:rsid w:val="006F01CE"/>
    <w:rsid w:val="006F0EF3"/>
    <w:rsid w:val="00705677"/>
    <w:rsid w:val="007309EE"/>
    <w:rsid w:val="00733E4F"/>
    <w:rsid w:val="00740ECE"/>
    <w:rsid w:val="0075577D"/>
    <w:rsid w:val="00785083"/>
    <w:rsid w:val="00794B4F"/>
    <w:rsid w:val="007A1362"/>
    <w:rsid w:val="007C23B5"/>
    <w:rsid w:val="007E215B"/>
    <w:rsid w:val="007E26FD"/>
    <w:rsid w:val="007E70AF"/>
    <w:rsid w:val="007E775C"/>
    <w:rsid w:val="00836319"/>
    <w:rsid w:val="00836740"/>
    <w:rsid w:val="00844092"/>
    <w:rsid w:val="00847EF4"/>
    <w:rsid w:val="00870DEA"/>
    <w:rsid w:val="008814F9"/>
    <w:rsid w:val="0088477F"/>
    <w:rsid w:val="008B0F4D"/>
    <w:rsid w:val="008D23B2"/>
    <w:rsid w:val="008D4E22"/>
    <w:rsid w:val="008E39FB"/>
    <w:rsid w:val="008E413C"/>
    <w:rsid w:val="008F24F7"/>
    <w:rsid w:val="009530A7"/>
    <w:rsid w:val="009533C1"/>
    <w:rsid w:val="00984CB8"/>
    <w:rsid w:val="00987A04"/>
    <w:rsid w:val="00995699"/>
    <w:rsid w:val="009A6106"/>
    <w:rsid w:val="009A6553"/>
    <w:rsid w:val="009A667A"/>
    <w:rsid w:val="009A75AA"/>
    <w:rsid w:val="009B6259"/>
    <w:rsid w:val="009B72D3"/>
    <w:rsid w:val="009C21C8"/>
    <w:rsid w:val="009E4BC3"/>
    <w:rsid w:val="00A1210D"/>
    <w:rsid w:val="00A3700E"/>
    <w:rsid w:val="00A55654"/>
    <w:rsid w:val="00A70FD4"/>
    <w:rsid w:val="00A73831"/>
    <w:rsid w:val="00A75D5E"/>
    <w:rsid w:val="00A951CD"/>
    <w:rsid w:val="00AA3D8B"/>
    <w:rsid w:val="00AA3EA5"/>
    <w:rsid w:val="00AD0352"/>
    <w:rsid w:val="00AD217D"/>
    <w:rsid w:val="00AE440B"/>
    <w:rsid w:val="00AF17BC"/>
    <w:rsid w:val="00B01635"/>
    <w:rsid w:val="00B0552C"/>
    <w:rsid w:val="00B14BA8"/>
    <w:rsid w:val="00B3643B"/>
    <w:rsid w:val="00B404A3"/>
    <w:rsid w:val="00B52E0C"/>
    <w:rsid w:val="00B54B06"/>
    <w:rsid w:val="00B84032"/>
    <w:rsid w:val="00B8481E"/>
    <w:rsid w:val="00B965E2"/>
    <w:rsid w:val="00BC2D3A"/>
    <w:rsid w:val="00BE71DB"/>
    <w:rsid w:val="00C34AFF"/>
    <w:rsid w:val="00C4199D"/>
    <w:rsid w:val="00C423DE"/>
    <w:rsid w:val="00C42EC5"/>
    <w:rsid w:val="00C438FE"/>
    <w:rsid w:val="00C4514A"/>
    <w:rsid w:val="00C70235"/>
    <w:rsid w:val="00C80AE5"/>
    <w:rsid w:val="00C8189E"/>
    <w:rsid w:val="00C92D4A"/>
    <w:rsid w:val="00CA248F"/>
    <w:rsid w:val="00CB3824"/>
    <w:rsid w:val="00CD0520"/>
    <w:rsid w:val="00CE5459"/>
    <w:rsid w:val="00CF710F"/>
    <w:rsid w:val="00D0168E"/>
    <w:rsid w:val="00D02A4E"/>
    <w:rsid w:val="00D06B46"/>
    <w:rsid w:val="00D162F7"/>
    <w:rsid w:val="00D314EF"/>
    <w:rsid w:val="00D37890"/>
    <w:rsid w:val="00D433AA"/>
    <w:rsid w:val="00D51721"/>
    <w:rsid w:val="00D55378"/>
    <w:rsid w:val="00D75FA7"/>
    <w:rsid w:val="00D8052D"/>
    <w:rsid w:val="00DC1803"/>
    <w:rsid w:val="00DC3DFA"/>
    <w:rsid w:val="00DC7328"/>
    <w:rsid w:val="00DE0DA0"/>
    <w:rsid w:val="00DE2B51"/>
    <w:rsid w:val="00DF57BC"/>
    <w:rsid w:val="00DF7406"/>
    <w:rsid w:val="00E01C7D"/>
    <w:rsid w:val="00E17C85"/>
    <w:rsid w:val="00E20AAE"/>
    <w:rsid w:val="00E21572"/>
    <w:rsid w:val="00E22F06"/>
    <w:rsid w:val="00E2420C"/>
    <w:rsid w:val="00E2781A"/>
    <w:rsid w:val="00E27E45"/>
    <w:rsid w:val="00E4254E"/>
    <w:rsid w:val="00E440EF"/>
    <w:rsid w:val="00E47C14"/>
    <w:rsid w:val="00E5307B"/>
    <w:rsid w:val="00E5522A"/>
    <w:rsid w:val="00E71BBF"/>
    <w:rsid w:val="00E9533F"/>
    <w:rsid w:val="00EA5269"/>
    <w:rsid w:val="00EA573A"/>
    <w:rsid w:val="00EB2726"/>
    <w:rsid w:val="00EB275B"/>
    <w:rsid w:val="00EB72FC"/>
    <w:rsid w:val="00EC7162"/>
    <w:rsid w:val="00EF0BFF"/>
    <w:rsid w:val="00F21C71"/>
    <w:rsid w:val="00F250F6"/>
    <w:rsid w:val="00F65E2C"/>
    <w:rsid w:val="00F72FF6"/>
    <w:rsid w:val="00FA2FB0"/>
    <w:rsid w:val="00FC78B7"/>
    <w:rsid w:val="00FC7CEE"/>
    <w:rsid w:val="00FD3193"/>
    <w:rsid w:val="00FE2761"/>
    <w:rsid w:val="2528BE45"/>
    <w:rsid w:val="73BEDBD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4BD950"/>
  <w15:chartTrackingRefBased/>
  <w15:docId w15:val="{A38B7AC7-983D-924F-B79D-046AC5061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014"/>
    <w:pPr>
      <w:spacing w:after="300" w:line="276" w:lineRule="auto"/>
    </w:pPr>
    <w:rPr>
      <w:rFonts w:ascii="Verdana" w:eastAsia="Times New Roman" w:hAnsi="Verdana" w:cs="Times New Roman"/>
    </w:rPr>
  </w:style>
  <w:style w:type="paragraph" w:styleId="Heading1">
    <w:name w:val="heading 1"/>
    <w:next w:val="Normal"/>
    <w:link w:val="Heading1Char"/>
    <w:uiPriority w:val="9"/>
    <w:qFormat/>
    <w:rsid w:val="00D8052D"/>
    <w:pPr>
      <w:keepNext/>
      <w:keepLines/>
      <w:spacing w:before="480" w:after="120" w:line="276" w:lineRule="auto"/>
      <w:outlineLvl w:val="0"/>
    </w:pPr>
    <w:rPr>
      <w:rFonts w:ascii="Verdana" w:eastAsiaTheme="majorEastAsia" w:hAnsi="Verdana" w:cstheme="majorBidi"/>
      <w:b/>
      <w:color w:val="2F5496" w:themeColor="accent1" w:themeShade="BF"/>
      <w:sz w:val="36"/>
      <w:szCs w:val="32"/>
    </w:rPr>
  </w:style>
  <w:style w:type="paragraph" w:styleId="Heading2">
    <w:name w:val="heading 2"/>
    <w:next w:val="Normal"/>
    <w:link w:val="Heading2Char"/>
    <w:uiPriority w:val="9"/>
    <w:unhideWhenUsed/>
    <w:qFormat/>
    <w:rsid w:val="00097014"/>
    <w:pPr>
      <w:keepNext/>
      <w:keepLines/>
      <w:spacing w:before="360" w:after="120" w:line="276" w:lineRule="auto"/>
      <w:outlineLvl w:val="1"/>
    </w:pPr>
    <w:rPr>
      <w:rFonts w:ascii="Verdana" w:eastAsiaTheme="majorEastAsia" w:hAnsi="Verdana" w:cstheme="majorBidi"/>
      <w:b/>
      <w:bCs/>
      <w:color w:val="000000" w:themeColor="text1"/>
      <w:sz w:val="28"/>
    </w:rPr>
  </w:style>
  <w:style w:type="paragraph" w:styleId="Heading3">
    <w:name w:val="heading 3"/>
    <w:basedOn w:val="Normal"/>
    <w:next w:val="Normal"/>
    <w:link w:val="Heading3Char"/>
    <w:uiPriority w:val="9"/>
    <w:unhideWhenUsed/>
    <w:qFormat/>
    <w:rsid w:val="009A6106"/>
    <w:pPr>
      <w:keepNext/>
      <w:keepLines/>
      <w:spacing w:before="360" w:after="120"/>
      <w:outlineLvl w:val="2"/>
    </w:pPr>
    <w:rPr>
      <w:rFonts w:eastAsiaTheme="majorEastAsia" w:cstheme="majorBidi"/>
      <w:b/>
      <w:sz w:val="28"/>
    </w:rPr>
  </w:style>
  <w:style w:type="paragraph" w:styleId="Heading4">
    <w:name w:val="heading 4"/>
    <w:basedOn w:val="Normal"/>
    <w:next w:val="Normal"/>
    <w:link w:val="Heading4Char"/>
    <w:uiPriority w:val="9"/>
    <w:semiHidden/>
    <w:unhideWhenUsed/>
    <w:qFormat/>
    <w:rsid w:val="00FE276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72FC"/>
    <w:rPr>
      <w:color w:val="0563C1" w:themeColor="hyperlink"/>
      <w:u w:val="single"/>
    </w:rPr>
  </w:style>
  <w:style w:type="character" w:customStyle="1" w:styleId="UnresolvedMention1">
    <w:name w:val="Unresolved Mention1"/>
    <w:basedOn w:val="DefaultParagraphFont"/>
    <w:uiPriority w:val="99"/>
    <w:semiHidden/>
    <w:unhideWhenUsed/>
    <w:rsid w:val="00EB72FC"/>
    <w:rPr>
      <w:color w:val="605E5C"/>
      <w:shd w:val="clear" w:color="auto" w:fill="E1DFDD"/>
    </w:rPr>
  </w:style>
  <w:style w:type="character" w:customStyle="1" w:styleId="markjafkexuox">
    <w:name w:val="markjafkexuox"/>
    <w:basedOn w:val="DefaultParagraphFont"/>
    <w:rsid w:val="00D0168E"/>
  </w:style>
  <w:style w:type="character" w:customStyle="1" w:styleId="markku8q6v540">
    <w:name w:val="markku8q6v540"/>
    <w:basedOn w:val="DefaultParagraphFont"/>
    <w:rsid w:val="00D0168E"/>
  </w:style>
  <w:style w:type="character" w:styleId="FollowedHyperlink">
    <w:name w:val="FollowedHyperlink"/>
    <w:basedOn w:val="DefaultParagraphFont"/>
    <w:uiPriority w:val="99"/>
    <w:semiHidden/>
    <w:unhideWhenUsed/>
    <w:rsid w:val="00EC7162"/>
    <w:rPr>
      <w:color w:val="954F72" w:themeColor="followedHyperlink"/>
      <w:u w:val="single"/>
    </w:rPr>
  </w:style>
  <w:style w:type="paragraph" w:styleId="BalloonText">
    <w:name w:val="Balloon Text"/>
    <w:basedOn w:val="Normal"/>
    <w:link w:val="BalloonTextChar"/>
    <w:uiPriority w:val="99"/>
    <w:semiHidden/>
    <w:unhideWhenUsed/>
    <w:rsid w:val="00AD217D"/>
    <w:rPr>
      <w:sz w:val="18"/>
      <w:szCs w:val="18"/>
    </w:rPr>
  </w:style>
  <w:style w:type="character" w:customStyle="1" w:styleId="BalloonTextChar">
    <w:name w:val="Balloon Text Char"/>
    <w:basedOn w:val="DefaultParagraphFont"/>
    <w:link w:val="BalloonText"/>
    <w:uiPriority w:val="99"/>
    <w:semiHidden/>
    <w:rsid w:val="00AD217D"/>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194E34"/>
    <w:rPr>
      <w:sz w:val="16"/>
      <w:szCs w:val="16"/>
    </w:rPr>
  </w:style>
  <w:style w:type="paragraph" w:styleId="CommentText">
    <w:name w:val="annotation text"/>
    <w:basedOn w:val="Normal"/>
    <w:link w:val="CommentTextChar"/>
    <w:uiPriority w:val="99"/>
    <w:unhideWhenUsed/>
    <w:rsid w:val="00194E34"/>
    <w:rPr>
      <w:sz w:val="20"/>
      <w:szCs w:val="20"/>
    </w:rPr>
  </w:style>
  <w:style w:type="character" w:customStyle="1" w:styleId="CommentTextChar">
    <w:name w:val="Comment Text Char"/>
    <w:basedOn w:val="DefaultParagraphFont"/>
    <w:link w:val="CommentText"/>
    <w:uiPriority w:val="99"/>
    <w:rsid w:val="00194E3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4E34"/>
    <w:rPr>
      <w:b/>
      <w:bCs/>
    </w:rPr>
  </w:style>
  <w:style w:type="character" w:customStyle="1" w:styleId="CommentSubjectChar">
    <w:name w:val="Comment Subject Char"/>
    <w:basedOn w:val="CommentTextChar"/>
    <w:link w:val="CommentSubject"/>
    <w:uiPriority w:val="99"/>
    <w:semiHidden/>
    <w:rsid w:val="00194E34"/>
    <w:rPr>
      <w:rFonts w:ascii="Times New Roman" w:eastAsia="Times New Roman" w:hAnsi="Times New Roman" w:cs="Times New Roman"/>
      <w:b/>
      <w:bCs/>
      <w:sz w:val="20"/>
      <w:szCs w:val="20"/>
    </w:rPr>
  </w:style>
  <w:style w:type="paragraph" w:styleId="ListParagraph">
    <w:name w:val="List Paragraph"/>
    <w:basedOn w:val="Normal"/>
    <w:uiPriority w:val="34"/>
    <w:qFormat/>
    <w:rsid w:val="000A7346"/>
    <w:pPr>
      <w:ind w:left="720"/>
      <w:contextualSpacing/>
    </w:pPr>
  </w:style>
  <w:style w:type="paragraph" w:styleId="NormalWeb">
    <w:name w:val="Normal (Web)"/>
    <w:basedOn w:val="Normal"/>
    <w:uiPriority w:val="99"/>
    <w:unhideWhenUsed/>
    <w:rsid w:val="009E4BC3"/>
    <w:pPr>
      <w:spacing w:before="100" w:beforeAutospacing="1" w:after="100" w:afterAutospacing="1"/>
    </w:pPr>
  </w:style>
  <w:style w:type="character" w:customStyle="1" w:styleId="mat-content">
    <w:name w:val="mat-content"/>
    <w:basedOn w:val="DefaultParagraphFont"/>
    <w:rsid w:val="009E4BC3"/>
  </w:style>
  <w:style w:type="paragraph" w:styleId="Revision">
    <w:name w:val="Revision"/>
    <w:hidden/>
    <w:uiPriority w:val="99"/>
    <w:semiHidden/>
    <w:rsid w:val="00010D0E"/>
    <w:rPr>
      <w:rFonts w:ascii="Times New Roman" w:eastAsia="Times New Roman" w:hAnsi="Times New Roman" w:cs="Times New Roman"/>
    </w:rPr>
  </w:style>
  <w:style w:type="paragraph" w:styleId="Header">
    <w:name w:val="header"/>
    <w:basedOn w:val="Normal"/>
    <w:link w:val="HeaderChar"/>
    <w:uiPriority w:val="99"/>
    <w:unhideWhenUsed/>
    <w:rsid w:val="00705677"/>
    <w:pPr>
      <w:tabs>
        <w:tab w:val="center" w:pos="4680"/>
        <w:tab w:val="right" w:pos="9360"/>
      </w:tabs>
    </w:pPr>
  </w:style>
  <w:style w:type="character" w:customStyle="1" w:styleId="HeaderChar">
    <w:name w:val="Header Char"/>
    <w:basedOn w:val="DefaultParagraphFont"/>
    <w:link w:val="Header"/>
    <w:uiPriority w:val="99"/>
    <w:rsid w:val="00705677"/>
    <w:rPr>
      <w:rFonts w:ascii="Times New Roman" w:eastAsia="Times New Roman" w:hAnsi="Times New Roman" w:cs="Times New Roman"/>
    </w:rPr>
  </w:style>
  <w:style w:type="paragraph" w:styleId="Footer">
    <w:name w:val="footer"/>
    <w:basedOn w:val="Normal"/>
    <w:link w:val="FooterChar"/>
    <w:uiPriority w:val="99"/>
    <w:unhideWhenUsed/>
    <w:rsid w:val="00705677"/>
    <w:pPr>
      <w:tabs>
        <w:tab w:val="center" w:pos="4680"/>
        <w:tab w:val="right" w:pos="9360"/>
      </w:tabs>
    </w:pPr>
  </w:style>
  <w:style w:type="character" w:customStyle="1" w:styleId="FooterChar">
    <w:name w:val="Footer Char"/>
    <w:basedOn w:val="DefaultParagraphFont"/>
    <w:link w:val="Footer"/>
    <w:uiPriority w:val="99"/>
    <w:rsid w:val="00705677"/>
    <w:rPr>
      <w:rFonts w:ascii="Times New Roman" w:eastAsia="Times New Roman" w:hAnsi="Times New Roman" w:cs="Times New Roman"/>
    </w:rPr>
  </w:style>
  <w:style w:type="character" w:customStyle="1" w:styleId="Heading1Char">
    <w:name w:val="Heading 1 Char"/>
    <w:basedOn w:val="DefaultParagraphFont"/>
    <w:link w:val="Heading1"/>
    <w:uiPriority w:val="9"/>
    <w:rsid w:val="00D8052D"/>
    <w:rPr>
      <w:rFonts w:ascii="Verdana" w:eastAsiaTheme="majorEastAsia" w:hAnsi="Verdana" w:cstheme="majorBidi"/>
      <w:b/>
      <w:color w:val="2F5496" w:themeColor="accent1" w:themeShade="BF"/>
      <w:sz w:val="36"/>
      <w:szCs w:val="32"/>
    </w:rPr>
  </w:style>
  <w:style w:type="character" w:customStyle="1" w:styleId="Heading2Char">
    <w:name w:val="Heading 2 Char"/>
    <w:basedOn w:val="DefaultParagraphFont"/>
    <w:link w:val="Heading2"/>
    <w:uiPriority w:val="9"/>
    <w:rsid w:val="00097014"/>
    <w:rPr>
      <w:rFonts w:ascii="Verdana" w:eastAsiaTheme="majorEastAsia" w:hAnsi="Verdana" w:cstheme="majorBidi"/>
      <w:b/>
      <w:bCs/>
      <w:color w:val="000000" w:themeColor="text1"/>
      <w:sz w:val="28"/>
    </w:rPr>
  </w:style>
  <w:style w:type="paragraph" w:styleId="TOCHeading">
    <w:name w:val="TOC Heading"/>
    <w:basedOn w:val="Heading1"/>
    <w:next w:val="Normal"/>
    <w:uiPriority w:val="39"/>
    <w:unhideWhenUsed/>
    <w:qFormat/>
    <w:rsid w:val="00C423DE"/>
    <w:pPr>
      <w:outlineLvl w:val="9"/>
    </w:pPr>
    <w:rPr>
      <w:b w:val="0"/>
      <w:bCs/>
      <w:sz w:val="28"/>
      <w:szCs w:val="28"/>
    </w:rPr>
  </w:style>
  <w:style w:type="paragraph" w:styleId="TOC1">
    <w:name w:val="toc 1"/>
    <w:next w:val="Normal"/>
    <w:autoRedefine/>
    <w:uiPriority w:val="39"/>
    <w:unhideWhenUsed/>
    <w:rsid w:val="00631588"/>
    <w:pPr>
      <w:tabs>
        <w:tab w:val="right" w:leader="dot" w:pos="9350"/>
      </w:tabs>
      <w:spacing w:before="360"/>
    </w:pPr>
    <w:rPr>
      <w:rFonts w:ascii="Verdana" w:eastAsia="Times New Roman" w:hAnsi="Verdana" w:cs="Times New Roman"/>
      <w:b/>
      <w:bCs/>
      <w:iCs/>
      <w:sz w:val="28"/>
    </w:rPr>
  </w:style>
  <w:style w:type="paragraph" w:styleId="TOC2">
    <w:name w:val="toc 2"/>
    <w:next w:val="Normal"/>
    <w:autoRedefine/>
    <w:uiPriority w:val="39"/>
    <w:unhideWhenUsed/>
    <w:rsid w:val="00631588"/>
    <w:pPr>
      <w:spacing w:before="200"/>
      <w:ind w:left="360"/>
    </w:pPr>
    <w:rPr>
      <w:rFonts w:ascii="Verdana" w:eastAsia="Times New Roman" w:hAnsi="Verdana" w:cs="Times New Roman"/>
      <w:b/>
      <w:bCs/>
      <w:szCs w:val="22"/>
    </w:rPr>
  </w:style>
  <w:style w:type="paragraph" w:styleId="TOC3">
    <w:name w:val="toc 3"/>
    <w:basedOn w:val="Normal"/>
    <w:next w:val="Normal"/>
    <w:autoRedefine/>
    <w:uiPriority w:val="39"/>
    <w:semiHidden/>
    <w:unhideWhenUsed/>
    <w:rsid w:val="00C423DE"/>
    <w:pPr>
      <w:ind w:left="480"/>
    </w:pPr>
    <w:rPr>
      <w:rFonts w:asciiTheme="minorHAnsi" w:hAnsiTheme="minorHAnsi"/>
      <w:sz w:val="20"/>
      <w:szCs w:val="20"/>
    </w:rPr>
  </w:style>
  <w:style w:type="paragraph" w:styleId="TOC4">
    <w:name w:val="toc 4"/>
    <w:basedOn w:val="Normal"/>
    <w:next w:val="Normal"/>
    <w:autoRedefine/>
    <w:uiPriority w:val="39"/>
    <w:semiHidden/>
    <w:unhideWhenUsed/>
    <w:rsid w:val="00C423DE"/>
    <w:pPr>
      <w:ind w:left="720"/>
    </w:pPr>
    <w:rPr>
      <w:rFonts w:asciiTheme="minorHAnsi" w:hAnsiTheme="minorHAnsi"/>
      <w:sz w:val="20"/>
      <w:szCs w:val="20"/>
    </w:rPr>
  </w:style>
  <w:style w:type="paragraph" w:styleId="TOC5">
    <w:name w:val="toc 5"/>
    <w:basedOn w:val="Normal"/>
    <w:next w:val="Normal"/>
    <w:autoRedefine/>
    <w:uiPriority w:val="39"/>
    <w:semiHidden/>
    <w:unhideWhenUsed/>
    <w:rsid w:val="00C423DE"/>
    <w:pPr>
      <w:ind w:left="960"/>
    </w:pPr>
    <w:rPr>
      <w:rFonts w:asciiTheme="minorHAnsi" w:hAnsiTheme="minorHAnsi"/>
      <w:sz w:val="20"/>
      <w:szCs w:val="20"/>
    </w:rPr>
  </w:style>
  <w:style w:type="paragraph" w:styleId="TOC6">
    <w:name w:val="toc 6"/>
    <w:basedOn w:val="Normal"/>
    <w:next w:val="Normal"/>
    <w:autoRedefine/>
    <w:uiPriority w:val="39"/>
    <w:semiHidden/>
    <w:unhideWhenUsed/>
    <w:rsid w:val="00C423DE"/>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C423DE"/>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C423DE"/>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C423DE"/>
    <w:pPr>
      <w:ind w:left="1920"/>
    </w:pPr>
    <w:rPr>
      <w:rFonts w:asciiTheme="minorHAnsi" w:hAnsiTheme="minorHAnsi"/>
      <w:sz w:val="20"/>
      <w:szCs w:val="20"/>
    </w:rPr>
  </w:style>
  <w:style w:type="character" w:customStyle="1" w:styleId="Heading4Char">
    <w:name w:val="Heading 4 Char"/>
    <w:basedOn w:val="DefaultParagraphFont"/>
    <w:link w:val="Heading4"/>
    <w:uiPriority w:val="9"/>
    <w:semiHidden/>
    <w:rsid w:val="00FE2761"/>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9A6106"/>
    <w:rPr>
      <w:rFonts w:ascii="Verdana" w:eastAsiaTheme="majorEastAsia" w:hAnsi="Verdana" w:cstheme="majorBidi"/>
      <w:b/>
      <w:sz w:val="28"/>
    </w:rPr>
  </w:style>
  <w:style w:type="paragraph" w:styleId="Title">
    <w:name w:val="Title"/>
    <w:basedOn w:val="Normal"/>
    <w:next w:val="Normal"/>
    <w:link w:val="TitleChar"/>
    <w:uiPriority w:val="10"/>
    <w:qFormat/>
    <w:rsid w:val="003C00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008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4042">
      <w:bodyDiv w:val="1"/>
      <w:marLeft w:val="0"/>
      <w:marRight w:val="0"/>
      <w:marTop w:val="0"/>
      <w:marBottom w:val="0"/>
      <w:divBdr>
        <w:top w:val="none" w:sz="0" w:space="0" w:color="auto"/>
        <w:left w:val="none" w:sz="0" w:space="0" w:color="auto"/>
        <w:bottom w:val="none" w:sz="0" w:space="0" w:color="auto"/>
        <w:right w:val="none" w:sz="0" w:space="0" w:color="auto"/>
      </w:divBdr>
    </w:div>
    <w:div w:id="41488580">
      <w:bodyDiv w:val="1"/>
      <w:marLeft w:val="0"/>
      <w:marRight w:val="0"/>
      <w:marTop w:val="0"/>
      <w:marBottom w:val="0"/>
      <w:divBdr>
        <w:top w:val="none" w:sz="0" w:space="0" w:color="auto"/>
        <w:left w:val="none" w:sz="0" w:space="0" w:color="auto"/>
        <w:bottom w:val="none" w:sz="0" w:space="0" w:color="auto"/>
        <w:right w:val="none" w:sz="0" w:space="0" w:color="auto"/>
      </w:divBdr>
    </w:div>
    <w:div w:id="61684400">
      <w:bodyDiv w:val="1"/>
      <w:marLeft w:val="0"/>
      <w:marRight w:val="0"/>
      <w:marTop w:val="0"/>
      <w:marBottom w:val="0"/>
      <w:divBdr>
        <w:top w:val="none" w:sz="0" w:space="0" w:color="auto"/>
        <w:left w:val="none" w:sz="0" w:space="0" w:color="auto"/>
        <w:bottom w:val="none" w:sz="0" w:space="0" w:color="auto"/>
        <w:right w:val="none" w:sz="0" w:space="0" w:color="auto"/>
      </w:divBdr>
    </w:div>
    <w:div w:id="89475138">
      <w:bodyDiv w:val="1"/>
      <w:marLeft w:val="0"/>
      <w:marRight w:val="0"/>
      <w:marTop w:val="0"/>
      <w:marBottom w:val="0"/>
      <w:divBdr>
        <w:top w:val="none" w:sz="0" w:space="0" w:color="auto"/>
        <w:left w:val="none" w:sz="0" w:space="0" w:color="auto"/>
        <w:bottom w:val="none" w:sz="0" w:space="0" w:color="auto"/>
        <w:right w:val="none" w:sz="0" w:space="0" w:color="auto"/>
      </w:divBdr>
    </w:div>
    <w:div w:id="166021569">
      <w:bodyDiv w:val="1"/>
      <w:marLeft w:val="0"/>
      <w:marRight w:val="0"/>
      <w:marTop w:val="0"/>
      <w:marBottom w:val="0"/>
      <w:divBdr>
        <w:top w:val="none" w:sz="0" w:space="0" w:color="auto"/>
        <w:left w:val="none" w:sz="0" w:space="0" w:color="auto"/>
        <w:bottom w:val="none" w:sz="0" w:space="0" w:color="auto"/>
        <w:right w:val="none" w:sz="0" w:space="0" w:color="auto"/>
      </w:divBdr>
    </w:div>
    <w:div w:id="318658750">
      <w:bodyDiv w:val="1"/>
      <w:marLeft w:val="0"/>
      <w:marRight w:val="0"/>
      <w:marTop w:val="0"/>
      <w:marBottom w:val="0"/>
      <w:divBdr>
        <w:top w:val="none" w:sz="0" w:space="0" w:color="auto"/>
        <w:left w:val="none" w:sz="0" w:space="0" w:color="auto"/>
        <w:bottom w:val="none" w:sz="0" w:space="0" w:color="auto"/>
        <w:right w:val="none" w:sz="0" w:space="0" w:color="auto"/>
      </w:divBdr>
    </w:div>
    <w:div w:id="324670471">
      <w:bodyDiv w:val="1"/>
      <w:marLeft w:val="0"/>
      <w:marRight w:val="0"/>
      <w:marTop w:val="0"/>
      <w:marBottom w:val="0"/>
      <w:divBdr>
        <w:top w:val="none" w:sz="0" w:space="0" w:color="auto"/>
        <w:left w:val="none" w:sz="0" w:space="0" w:color="auto"/>
        <w:bottom w:val="none" w:sz="0" w:space="0" w:color="auto"/>
        <w:right w:val="none" w:sz="0" w:space="0" w:color="auto"/>
      </w:divBdr>
    </w:div>
    <w:div w:id="362023977">
      <w:bodyDiv w:val="1"/>
      <w:marLeft w:val="0"/>
      <w:marRight w:val="0"/>
      <w:marTop w:val="0"/>
      <w:marBottom w:val="0"/>
      <w:divBdr>
        <w:top w:val="none" w:sz="0" w:space="0" w:color="auto"/>
        <w:left w:val="none" w:sz="0" w:space="0" w:color="auto"/>
        <w:bottom w:val="none" w:sz="0" w:space="0" w:color="auto"/>
        <w:right w:val="none" w:sz="0" w:space="0" w:color="auto"/>
      </w:divBdr>
    </w:div>
    <w:div w:id="447772345">
      <w:bodyDiv w:val="1"/>
      <w:marLeft w:val="0"/>
      <w:marRight w:val="0"/>
      <w:marTop w:val="0"/>
      <w:marBottom w:val="0"/>
      <w:divBdr>
        <w:top w:val="none" w:sz="0" w:space="0" w:color="auto"/>
        <w:left w:val="none" w:sz="0" w:space="0" w:color="auto"/>
        <w:bottom w:val="none" w:sz="0" w:space="0" w:color="auto"/>
        <w:right w:val="none" w:sz="0" w:space="0" w:color="auto"/>
      </w:divBdr>
    </w:div>
    <w:div w:id="490953472">
      <w:bodyDiv w:val="1"/>
      <w:marLeft w:val="0"/>
      <w:marRight w:val="0"/>
      <w:marTop w:val="0"/>
      <w:marBottom w:val="0"/>
      <w:divBdr>
        <w:top w:val="none" w:sz="0" w:space="0" w:color="auto"/>
        <w:left w:val="none" w:sz="0" w:space="0" w:color="auto"/>
        <w:bottom w:val="none" w:sz="0" w:space="0" w:color="auto"/>
        <w:right w:val="none" w:sz="0" w:space="0" w:color="auto"/>
      </w:divBdr>
    </w:div>
    <w:div w:id="599483736">
      <w:bodyDiv w:val="1"/>
      <w:marLeft w:val="0"/>
      <w:marRight w:val="0"/>
      <w:marTop w:val="0"/>
      <w:marBottom w:val="0"/>
      <w:divBdr>
        <w:top w:val="none" w:sz="0" w:space="0" w:color="auto"/>
        <w:left w:val="none" w:sz="0" w:space="0" w:color="auto"/>
        <w:bottom w:val="none" w:sz="0" w:space="0" w:color="auto"/>
        <w:right w:val="none" w:sz="0" w:space="0" w:color="auto"/>
      </w:divBdr>
    </w:div>
    <w:div w:id="612175825">
      <w:bodyDiv w:val="1"/>
      <w:marLeft w:val="0"/>
      <w:marRight w:val="0"/>
      <w:marTop w:val="0"/>
      <w:marBottom w:val="0"/>
      <w:divBdr>
        <w:top w:val="none" w:sz="0" w:space="0" w:color="auto"/>
        <w:left w:val="none" w:sz="0" w:space="0" w:color="auto"/>
        <w:bottom w:val="none" w:sz="0" w:space="0" w:color="auto"/>
        <w:right w:val="none" w:sz="0" w:space="0" w:color="auto"/>
      </w:divBdr>
    </w:div>
    <w:div w:id="669023067">
      <w:bodyDiv w:val="1"/>
      <w:marLeft w:val="0"/>
      <w:marRight w:val="0"/>
      <w:marTop w:val="0"/>
      <w:marBottom w:val="0"/>
      <w:divBdr>
        <w:top w:val="none" w:sz="0" w:space="0" w:color="auto"/>
        <w:left w:val="none" w:sz="0" w:space="0" w:color="auto"/>
        <w:bottom w:val="none" w:sz="0" w:space="0" w:color="auto"/>
        <w:right w:val="none" w:sz="0" w:space="0" w:color="auto"/>
      </w:divBdr>
    </w:div>
    <w:div w:id="689994647">
      <w:bodyDiv w:val="1"/>
      <w:marLeft w:val="0"/>
      <w:marRight w:val="0"/>
      <w:marTop w:val="0"/>
      <w:marBottom w:val="0"/>
      <w:divBdr>
        <w:top w:val="none" w:sz="0" w:space="0" w:color="auto"/>
        <w:left w:val="none" w:sz="0" w:space="0" w:color="auto"/>
        <w:bottom w:val="none" w:sz="0" w:space="0" w:color="auto"/>
        <w:right w:val="none" w:sz="0" w:space="0" w:color="auto"/>
      </w:divBdr>
    </w:div>
    <w:div w:id="756559700">
      <w:bodyDiv w:val="1"/>
      <w:marLeft w:val="0"/>
      <w:marRight w:val="0"/>
      <w:marTop w:val="0"/>
      <w:marBottom w:val="0"/>
      <w:divBdr>
        <w:top w:val="none" w:sz="0" w:space="0" w:color="auto"/>
        <w:left w:val="none" w:sz="0" w:space="0" w:color="auto"/>
        <w:bottom w:val="none" w:sz="0" w:space="0" w:color="auto"/>
        <w:right w:val="none" w:sz="0" w:space="0" w:color="auto"/>
      </w:divBdr>
    </w:div>
    <w:div w:id="814251166">
      <w:bodyDiv w:val="1"/>
      <w:marLeft w:val="0"/>
      <w:marRight w:val="0"/>
      <w:marTop w:val="0"/>
      <w:marBottom w:val="0"/>
      <w:divBdr>
        <w:top w:val="none" w:sz="0" w:space="0" w:color="auto"/>
        <w:left w:val="none" w:sz="0" w:space="0" w:color="auto"/>
        <w:bottom w:val="none" w:sz="0" w:space="0" w:color="auto"/>
        <w:right w:val="none" w:sz="0" w:space="0" w:color="auto"/>
      </w:divBdr>
    </w:div>
    <w:div w:id="895438440">
      <w:bodyDiv w:val="1"/>
      <w:marLeft w:val="0"/>
      <w:marRight w:val="0"/>
      <w:marTop w:val="0"/>
      <w:marBottom w:val="0"/>
      <w:divBdr>
        <w:top w:val="none" w:sz="0" w:space="0" w:color="auto"/>
        <w:left w:val="none" w:sz="0" w:space="0" w:color="auto"/>
        <w:bottom w:val="none" w:sz="0" w:space="0" w:color="auto"/>
        <w:right w:val="none" w:sz="0" w:space="0" w:color="auto"/>
      </w:divBdr>
    </w:div>
    <w:div w:id="907031085">
      <w:bodyDiv w:val="1"/>
      <w:marLeft w:val="0"/>
      <w:marRight w:val="0"/>
      <w:marTop w:val="0"/>
      <w:marBottom w:val="0"/>
      <w:divBdr>
        <w:top w:val="none" w:sz="0" w:space="0" w:color="auto"/>
        <w:left w:val="none" w:sz="0" w:space="0" w:color="auto"/>
        <w:bottom w:val="none" w:sz="0" w:space="0" w:color="auto"/>
        <w:right w:val="none" w:sz="0" w:space="0" w:color="auto"/>
      </w:divBdr>
    </w:div>
    <w:div w:id="977034026">
      <w:bodyDiv w:val="1"/>
      <w:marLeft w:val="0"/>
      <w:marRight w:val="0"/>
      <w:marTop w:val="0"/>
      <w:marBottom w:val="0"/>
      <w:divBdr>
        <w:top w:val="none" w:sz="0" w:space="0" w:color="auto"/>
        <w:left w:val="none" w:sz="0" w:space="0" w:color="auto"/>
        <w:bottom w:val="none" w:sz="0" w:space="0" w:color="auto"/>
        <w:right w:val="none" w:sz="0" w:space="0" w:color="auto"/>
      </w:divBdr>
    </w:div>
    <w:div w:id="998119305">
      <w:bodyDiv w:val="1"/>
      <w:marLeft w:val="0"/>
      <w:marRight w:val="0"/>
      <w:marTop w:val="0"/>
      <w:marBottom w:val="0"/>
      <w:divBdr>
        <w:top w:val="none" w:sz="0" w:space="0" w:color="auto"/>
        <w:left w:val="none" w:sz="0" w:space="0" w:color="auto"/>
        <w:bottom w:val="none" w:sz="0" w:space="0" w:color="auto"/>
        <w:right w:val="none" w:sz="0" w:space="0" w:color="auto"/>
      </w:divBdr>
    </w:div>
    <w:div w:id="1037313093">
      <w:bodyDiv w:val="1"/>
      <w:marLeft w:val="0"/>
      <w:marRight w:val="0"/>
      <w:marTop w:val="0"/>
      <w:marBottom w:val="0"/>
      <w:divBdr>
        <w:top w:val="none" w:sz="0" w:space="0" w:color="auto"/>
        <w:left w:val="none" w:sz="0" w:space="0" w:color="auto"/>
        <w:bottom w:val="none" w:sz="0" w:space="0" w:color="auto"/>
        <w:right w:val="none" w:sz="0" w:space="0" w:color="auto"/>
      </w:divBdr>
    </w:div>
    <w:div w:id="1069035190">
      <w:bodyDiv w:val="1"/>
      <w:marLeft w:val="0"/>
      <w:marRight w:val="0"/>
      <w:marTop w:val="0"/>
      <w:marBottom w:val="0"/>
      <w:divBdr>
        <w:top w:val="none" w:sz="0" w:space="0" w:color="auto"/>
        <w:left w:val="none" w:sz="0" w:space="0" w:color="auto"/>
        <w:bottom w:val="none" w:sz="0" w:space="0" w:color="auto"/>
        <w:right w:val="none" w:sz="0" w:space="0" w:color="auto"/>
      </w:divBdr>
    </w:div>
    <w:div w:id="1087339238">
      <w:bodyDiv w:val="1"/>
      <w:marLeft w:val="0"/>
      <w:marRight w:val="0"/>
      <w:marTop w:val="0"/>
      <w:marBottom w:val="0"/>
      <w:divBdr>
        <w:top w:val="none" w:sz="0" w:space="0" w:color="auto"/>
        <w:left w:val="none" w:sz="0" w:space="0" w:color="auto"/>
        <w:bottom w:val="none" w:sz="0" w:space="0" w:color="auto"/>
        <w:right w:val="none" w:sz="0" w:space="0" w:color="auto"/>
      </w:divBdr>
    </w:div>
    <w:div w:id="1092895841">
      <w:bodyDiv w:val="1"/>
      <w:marLeft w:val="0"/>
      <w:marRight w:val="0"/>
      <w:marTop w:val="0"/>
      <w:marBottom w:val="0"/>
      <w:divBdr>
        <w:top w:val="none" w:sz="0" w:space="0" w:color="auto"/>
        <w:left w:val="none" w:sz="0" w:space="0" w:color="auto"/>
        <w:bottom w:val="none" w:sz="0" w:space="0" w:color="auto"/>
        <w:right w:val="none" w:sz="0" w:space="0" w:color="auto"/>
      </w:divBdr>
    </w:div>
    <w:div w:id="1118642027">
      <w:bodyDiv w:val="1"/>
      <w:marLeft w:val="0"/>
      <w:marRight w:val="0"/>
      <w:marTop w:val="0"/>
      <w:marBottom w:val="0"/>
      <w:divBdr>
        <w:top w:val="none" w:sz="0" w:space="0" w:color="auto"/>
        <w:left w:val="none" w:sz="0" w:space="0" w:color="auto"/>
        <w:bottom w:val="none" w:sz="0" w:space="0" w:color="auto"/>
        <w:right w:val="none" w:sz="0" w:space="0" w:color="auto"/>
      </w:divBdr>
    </w:div>
    <w:div w:id="1154951175">
      <w:bodyDiv w:val="1"/>
      <w:marLeft w:val="0"/>
      <w:marRight w:val="0"/>
      <w:marTop w:val="0"/>
      <w:marBottom w:val="0"/>
      <w:divBdr>
        <w:top w:val="none" w:sz="0" w:space="0" w:color="auto"/>
        <w:left w:val="none" w:sz="0" w:space="0" w:color="auto"/>
        <w:bottom w:val="none" w:sz="0" w:space="0" w:color="auto"/>
        <w:right w:val="none" w:sz="0" w:space="0" w:color="auto"/>
      </w:divBdr>
    </w:div>
    <w:div w:id="1178344682">
      <w:bodyDiv w:val="1"/>
      <w:marLeft w:val="0"/>
      <w:marRight w:val="0"/>
      <w:marTop w:val="0"/>
      <w:marBottom w:val="0"/>
      <w:divBdr>
        <w:top w:val="none" w:sz="0" w:space="0" w:color="auto"/>
        <w:left w:val="none" w:sz="0" w:space="0" w:color="auto"/>
        <w:bottom w:val="none" w:sz="0" w:space="0" w:color="auto"/>
        <w:right w:val="none" w:sz="0" w:space="0" w:color="auto"/>
      </w:divBdr>
    </w:div>
    <w:div w:id="1179582665">
      <w:bodyDiv w:val="1"/>
      <w:marLeft w:val="0"/>
      <w:marRight w:val="0"/>
      <w:marTop w:val="0"/>
      <w:marBottom w:val="0"/>
      <w:divBdr>
        <w:top w:val="none" w:sz="0" w:space="0" w:color="auto"/>
        <w:left w:val="none" w:sz="0" w:space="0" w:color="auto"/>
        <w:bottom w:val="none" w:sz="0" w:space="0" w:color="auto"/>
        <w:right w:val="none" w:sz="0" w:space="0" w:color="auto"/>
      </w:divBdr>
    </w:div>
    <w:div w:id="1188324265">
      <w:bodyDiv w:val="1"/>
      <w:marLeft w:val="0"/>
      <w:marRight w:val="0"/>
      <w:marTop w:val="0"/>
      <w:marBottom w:val="0"/>
      <w:divBdr>
        <w:top w:val="none" w:sz="0" w:space="0" w:color="auto"/>
        <w:left w:val="none" w:sz="0" w:space="0" w:color="auto"/>
        <w:bottom w:val="none" w:sz="0" w:space="0" w:color="auto"/>
        <w:right w:val="none" w:sz="0" w:space="0" w:color="auto"/>
      </w:divBdr>
    </w:div>
    <w:div w:id="1221092257">
      <w:bodyDiv w:val="1"/>
      <w:marLeft w:val="0"/>
      <w:marRight w:val="0"/>
      <w:marTop w:val="0"/>
      <w:marBottom w:val="0"/>
      <w:divBdr>
        <w:top w:val="none" w:sz="0" w:space="0" w:color="auto"/>
        <w:left w:val="none" w:sz="0" w:space="0" w:color="auto"/>
        <w:bottom w:val="none" w:sz="0" w:space="0" w:color="auto"/>
        <w:right w:val="none" w:sz="0" w:space="0" w:color="auto"/>
      </w:divBdr>
    </w:div>
    <w:div w:id="1229463605">
      <w:bodyDiv w:val="1"/>
      <w:marLeft w:val="0"/>
      <w:marRight w:val="0"/>
      <w:marTop w:val="0"/>
      <w:marBottom w:val="0"/>
      <w:divBdr>
        <w:top w:val="none" w:sz="0" w:space="0" w:color="auto"/>
        <w:left w:val="none" w:sz="0" w:space="0" w:color="auto"/>
        <w:bottom w:val="none" w:sz="0" w:space="0" w:color="auto"/>
        <w:right w:val="none" w:sz="0" w:space="0" w:color="auto"/>
      </w:divBdr>
    </w:div>
    <w:div w:id="1252009865">
      <w:bodyDiv w:val="1"/>
      <w:marLeft w:val="0"/>
      <w:marRight w:val="0"/>
      <w:marTop w:val="0"/>
      <w:marBottom w:val="0"/>
      <w:divBdr>
        <w:top w:val="none" w:sz="0" w:space="0" w:color="auto"/>
        <w:left w:val="none" w:sz="0" w:space="0" w:color="auto"/>
        <w:bottom w:val="none" w:sz="0" w:space="0" w:color="auto"/>
        <w:right w:val="none" w:sz="0" w:space="0" w:color="auto"/>
      </w:divBdr>
    </w:div>
    <w:div w:id="1267300606">
      <w:bodyDiv w:val="1"/>
      <w:marLeft w:val="0"/>
      <w:marRight w:val="0"/>
      <w:marTop w:val="0"/>
      <w:marBottom w:val="0"/>
      <w:divBdr>
        <w:top w:val="none" w:sz="0" w:space="0" w:color="auto"/>
        <w:left w:val="none" w:sz="0" w:space="0" w:color="auto"/>
        <w:bottom w:val="none" w:sz="0" w:space="0" w:color="auto"/>
        <w:right w:val="none" w:sz="0" w:space="0" w:color="auto"/>
      </w:divBdr>
    </w:div>
    <w:div w:id="1299722125">
      <w:bodyDiv w:val="1"/>
      <w:marLeft w:val="0"/>
      <w:marRight w:val="0"/>
      <w:marTop w:val="0"/>
      <w:marBottom w:val="0"/>
      <w:divBdr>
        <w:top w:val="none" w:sz="0" w:space="0" w:color="auto"/>
        <w:left w:val="none" w:sz="0" w:space="0" w:color="auto"/>
        <w:bottom w:val="none" w:sz="0" w:space="0" w:color="auto"/>
        <w:right w:val="none" w:sz="0" w:space="0" w:color="auto"/>
      </w:divBdr>
    </w:div>
    <w:div w:id="1360668709">
      <w:bodyDiv w:val="1"/>
      <w:marLeft w:val="0"/>
      <w:marRight w:val="0"/>
      <w:marTop w:val="0"/>
      <w:marBottom w:val="0"/>
      <w:divBdr>
        <w:top w:val="none" w:sz="0" w:space="0" w:color="auto"/>
        <w:left w:val="none" w:sz="0" w:space="0" w:color="auto"/>
        <w:bottom w:val="none" w:sz="0" w:space="0" w:color="auto"/>
        <w:right w:val="none" w:sz="0" w:space="0" w:color="auto"/>
      </w:divBdr>
    </w:div>
    <w:div w:id="1421440566">
      <w:bodyDiv w:val="1"/>
      <w:marLeft w:val="0"/>
      <w:marRight w:val="0"/>
      <w:marTop w:val="0"/>
      <w:marBottom w:val="0"/>
      <w:divBdr>
        <w:top w:val="none" w:sz="0" w:space="0" w:color="auto"/>
        <w:left w:val="none" w:sz="0" w:space="0" w:color="auto"/>
        <w:bottom w:val="none" w:sz="0" w:space="0" w:color="auto"/>
        <w:right w:val="none" w:sz="0" w:space="0" w:color="auto"/>
      </w:divBdr>
    </w:div>
    <w:div w:id="1684015112">
      <w:bodyDiv w:val="1"/>
      <w:marLeft w:val="0"/>
      <w:marRight w:val="0"/>
      <w:marTop w:val="0"/>
      <w:marBottom w:val="0"/>
      <w:divBdr>
        <w:top w:val="none" w:sz="0" w:space="0" w:color="auto"/>
        <w:left w:val="none" w:sz="0" w:space="0" w:color="auto"/>
        <w:bottom w:val="none" w:sz="0" w:space="0" w:color="auto"/>
        <w:right w:val="none" w:sz="0" w:space="0" w:color="auto"/>
      </w:divBdr>
    </w:div>
    <w:div w:id="1694499475">
      <w:bodyDiv w:val="1"/>
      <w:marLeft w:val="0"/>
      <w:marRight w:val="0"/>
      <w:marTop w:val="0"/>
      <w:marBottom w:val="0"/>
      <w:divBdr>
        <w:top w:val="none" w:sz="0" w:space="0" w:color="auto"/>
        <w:left w:val="none" w:sz="0" w:space="0" w:color="auto"/>
        <w:bottom w:val="none" w:sz="0" w:space="0" w:color="auto"/>
        <w:right w:val="none" w:sz="0" w:space="0" w:color="auto"/>
      </w:divBdr>
    </w:div>
    <w:div w:id="1705905511">
      <w:bodyDiv w:val="1"/>
      <w:marLeft w:val="0"/>
      <w:marRight w:val="0"/>
      <w:marTop w:val="0"/>
      <w:marBottom w:val="0"/>
      <w:divBdr>
        <w:top w:val="none" w:sz="0" w:space="0" w:color="auto"/>
        <w:left w:val="none" w:sz="0" w:space="0" w:color="auto"/>
        <w:bottom w:val="none" w:sz="0" w:space="0" w:color="auto"/>
        <w:right w:val="none" w:sz="0" w:space="0" w:color="auto"/>
      </w:divBdr>
    </w:div>
    <w:div w:id="1732578625">
      <w:bodyDiv w:val="1"/>
      <w:marLeft w:val="0"/>
      <w:marRight w:val="0"/>
      <w:marTop w:val="0"/>
      <w:marBottom w:val="0"/>
      <w:divBdr>
        <w:top w:val="none" w:sz="0" w:space="0" w:color="auto"/>
        <w:left w:val="none" w:sz="0" w:space="0" w:color="auto"/>
        <w:bottom w:val="none" w:sz="0" w:space="0" w:color="auto"/>
        <w:right w:val="none" w:sz="0" w:space="0" w:color="auto"/>
      </w:divBdr>
    </w:div>
    <w:div w:id="1843817022">
      <w:bodyDiv w:val="1"/>
      <w:marLeft w:val="0"/>
      <w:marRight w:val="0"/>
      <w:marTop w:val="0"/>
      <w:marBottom w:val="0"/>
      <w:divBdr>
        <w:top w:val="none" w:sz="0" w:space="0" w:color="auto"/>
        <w:left w:val="none" w:sz="0" w:space="0" w:color="auto"/>
        <w:bottom w:val="none" w:sz="0" w:space="0" w:color="auto"/>
        <w:right w:val="none" w:sz="0" w:space="0" w:color="auto"/>
      </w:divBdr>
    </w:div>
    <w:div w:id="1923875976">
      <w:bodyDiv w:val="1"/>
      <w:marLeft w:val="0"/>
      <w:marRight w:val="0"/>
      <w:marTop w:val="0"/>
      <w:marBottom w:val="0"/>
      <w:divBdr>
        <w:top w:val="none" w:sz="0" w:space="0" w:color="auto"/>
        <w:left w:val="none" w:sz="0" w:space="0" w:color="auto"/>
        <w:bottom w:val="none" w:sz="0" w:space="0" w:color="auto"/>
        <w:right w:val="none" w:sz="0" w:space="0" w:color="auto"/>
      </w:divBdr>
    </w:div>
    <w:div w:id="1927490890">
      <w:bodyDiv w:val="1"/>
      <w:marLeft w:val="0"/>
      <w:marRight w:val="0"/>
      <w:marTop w:val="0"/>
      <w:marBottom w:val="0"/>
      <w:divBdr>
        <w:top w:val="none" w:sz="0" w:space="0" w:color="auto"/>
        <w:left w:val="none" w:sz="0" w:space="0" w:color="auto"/>
        <w:bottom w:val="none" w:sz="0" w:space="0" w:color="auto"/>
        <w:right w:val="none" w:sz="0" w:space="0" w:color="auto"/>
      </w:divBdr>
    </w:div>
    <w:div w:id="1968731900">
      <w:bodyDiv w:val="1"/>
      <w:marLeft w:val="0"/>
      <w:marRight w:val="0"/>
      <w:marTop w:val="0"/>
      <w:marBottom w:val="0"/>
      <w:divBdr>
        <w:top w:val="none" w:sz="0" w:space="0" w:color="auto"/>
        <w:left w:val="none" w:sz="0" w:space="0" w:color="auto"/>
        <w:bottom w:val="none" w:sz="0" w:space="0" w:color="auto"/>
        <w:right w:val="none" w:sz="0" w:space="0" w:color="auto"/>
      </w:divBdr>
    </w:div>
    <w:div w:id="2076002012">
      <w:bodyDiv w:val="1"/>
      <w:marLeft w:val="0"/>
      <w:marRight w:val="0"/>
      <w:marTop w:val="0"/>
      <w:marBottom w:val="0"/>
      <w:divBdr>
        <w:top w:val="none" w:sz="0" w:space="0" w:color="auto"/>
        <w:left w:val="none" w:sz="0" w:space="0" w:color="auto"/>
        <w:bottom w:val="none" w:sz="0" w:space="0" w:color="auto"/>
        <w:right w:val="none" w:sz="0" w:space="0" w:color="auto"/>
      </w:divBdr>
    </w:div>
    <w:div w:id="2082210683">
      <w:bodyDiv w:val="1"/>
      <w:marLeft w:val="0"/>
      <w:marRight w:val="0"/>
      <w:marTop w:val="0"/>
      <w:marBottom w:val="0"/>
      <w:divBdr>
        <w:top w:val="none" w:sz="0" w:space="0" w:color="auto"/>
        <w:left w:val="none" w:sz="0" w:space="0" w:color="auto"/>
        <w:bottom w:val="none" w:sz="0" w:space="0" w:color="auto"/>
        <w:right w:val="none" w:sz="0" w:space="0" w:color="auto"/>
      </w:divBdr>
      <w:divsChild>
        <w:div w:id="213782263">
          <w:marLeft w:val="0"/>
          <w:marRight w:val="0"/>
          <w:marTop w:val="0"/>
          <w:marBottom w:val="0"/>
          <w:divBdr>
            <w:top w:val="none" w:sz="0" w:space="0" w:color="auto"/>
            <w:left w:val="none" w:sz="0" w:space="0" w:color="auto"/>
            <w:bottom w:val="none" w:sz="0" w:space="0" w:color="auto"/>
            <w:right w:val="none" w:sz="0" w:space="0" w:color="auto"/>
          </w:divBdr>
        </w:div>
        <w:div w:id="549999614">
          <w:marLeft w:val="0"/>
          <w:marRight w:val="0"/>
          <w:marTop w:val="0"/>
          <w:marBottom w:val="0"/>
          <w:divBdr>
            <w:top w:val="none" w:sz="0" w:space="0" w:color="auto"/>
            <w:left w:val="none" w:sz="0" w:space="0" w:color="auto"/>
            <w:bottom w:val="none" w:sz="0" w:space="0" w:color="auto"/>
            <w:right w:val="none" w:sz="0" w:space="0" w:color="auto"/>
          </w:divBdr>
        </w:div>
        <w:div w:id="1626539538">
          <w:marLeft w:val="0"/>
          <w:marRight w:val="0"/>
          <w:marTop w:val="0"/>
          <w:marBottom w:val="0"/>
          <w:divBdr>
            <w:top w:val="none" w:sz="0" w:space="0" w:color="auto"/>
            <w:left w:val="none" w:sz="0" w:space="0" w:color="auto"/>
            <w:bottom w:val="none" w:sz="0" w:space="0" w:color="auto"/>
            <w:right w:val="none" w:sz="0" w:space="0" w:color="auto"/>
          </w:divBdr>
        </w:div>
        <w:div w:id="2001541648">
          <w:marLeft w:val="0"/>
          <w:marRight w:val="0"/>
          <w:marTop w:val="0"/>
          <w:marBottom w:val="0"/>
          <w:divBdr>
            <w:top w:val="none" w:sz="0" w:space="0" w:color="auto"/>
            <w:left w:val="none" w:sz="0" w:space="0" w:color="auto"/>
            <w:bottom w:val="none" w:sz="0" w:space="0" w:color="auto"/>
            <w:right w:val="none" w:sz="0" w:space="0" w:color="auto"/>
          </w:divBdr>
        </w:div>
        <w:div w:id="1778712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yc.gov/hpd/accessibility" TargetMode="External"/><Relationship Id="rId18" Type="http://schemas.openxmlformats.org/officeDocument/2006/relationships/hyperlink" Target="mailto:hdccompliance@nychdc.com" TargetMode="External"/><Relationship Id="rId26" Type="http://schemas.openxmlformats.org/officeDocument/2006/relationships/hyperlink" Target="https://www.health.ny.gov/health_care/medicaid/redesign/mrt90/nhtd-tbi/nhtd_overview.htm" TargetMode="External"/><Relationship Id="rId3" Type="http://schemas.openxmlformats.org/officeDocument/2006/relationships/styles" Target="styles.xml"/><Relationship Id="rId21" Type="http://schemas.openxmlformats.org/officeDocument/2006/relationships/hyperlink" Target="mailto:accessibility@hpd.nyc.gov" TargetMode="External"/><Relationship Id="rId34" Type="http://schemas.openxmlformats.org/officeDocument/2006/relationships/hyperlink" Target="https://www1.nyc.gov/site/hpd/services-and-information/housing-connect-application-guides.page" TargetMode="External"/><Relationship Id="rId7" Type="http://schemas.openxmlformats.org/officeDocument/2006/relationships/endnotes" Target="endnotes.xml"/><Relationship Id="rId12" Type="http://schemas.openxmlformats.org/officeDocument/2006/relationships/hyperlink" Target="https://www1.nyc.gov/site/hpd/services-and-information/resources-for-people-with-disabilities.page" TargetMode="External"/><Relationship Id="rId17" Type="http://schemas.openxmlformats.org/officeDocument/2006/relationships/hyperlink" Target="mailto:hpdcompliance@hpd.nyc.gov" TargetMode="External"/><Relationship Id="rId25" Type="http://schemas.openxmlformats.org/officeDocument/2006/relationships/hyperlink" Target="https://www1.nyc.gov/site/hra/help/hiv-aids-services.page" TargetMode="External"/><Relationship Id="rId33" Type="http://schemas.openxmlformats.org/officeDocument/2006/relationships/hyperlink" Target="https://www1.nyc.gov/site/hpd/services-and-information/ready-to-rent.pag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gcc02.safelinks.protection.outlook.com/?url=https%3A%2F%2Fa806-housingconnect.nyc.gov%2Fnyclottery%2Flottery.html%23ml-home&amp;data=04%7C01%7CLangeA%40hpd.nyc.gov%7C560ecbb8be614420ca0e08d8c2f41e74%7C32f56fc75f814e22a95b15da66513bef%7C0%7C0%7C637473701018567313%7CUnknown%7CTWFpbGZsb3d8eyJWIjoiMC4wLjAwMDAiLCJQIjoiV2luMzIiLCJBTiI6Ik1haWwiLCJXVCI6Mn0%3D%7C1000&amp;sdata=KrLxKe0F1Y6RZAaw6G3EHuvNLqXsjpQ8%2BKmabAQr79A%3D&amp;reserved=0" TargetMode="External"/><Relationship Id="rId20" Type="http://schemas.openxmlformats.org/officeDocument/2006/relationships/hyperlink" Target="http://nyc.gov/housing-ambassadors" TargetMode="External"/><Relationship Id="rId29" Type="http://schemas.openxmlformats.org/officeDocument/2006/relationships/hyperlink" Target="https://housingconnect.nyc.gov/PublicWe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nyc.gov/site/hpd/services-and-information/housing-connect-application-guides.page" TargetMode="External"/><Relationship Id="rId24" Type="http://schemas.openxmlformats.org/officeDocument/2006/relationships/hyperlink" Target="https://www1.nyc.gov/site/hra/help/cityfheps.page" TargetMode="External"/><Relationship Id="rId32" Type="http://schemas.openxmlformats.org/officeDocument/2006/relationships/hyperlink" Target="https://www1.nyc.gov/site/hpd/services-and-information/housing-ambassadors.pag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cc02.safelinks.protection.outlook.com/?url=https%3A%2F%2Fwww1.nyc.gov%2Fsite%2Fhpd%2Fservices-and-information%2Fmitchell-lama-program.page&amp;data=04%7C01%7CLangeA%40hpd.nyc.gov%7C560ecbb8be614420ca0e08d8c2f41e74%7C32f56fc75f814e22a95b15da66513bef%7C0%7C0%7C637473701018557358%7CUnknown%7CTWFpbGZsb3d8eyJWIjoiMC4wLjAwMDAiLCJQIjoiV2luMzIiLCJBTiI6Ik1haWwiLCJXVCI6Mn0%3D%7C1000&amp;sdata=ziqS%2B%2FCsUL8Q3fz5ICmUo8gr1xMebMWI3Ythi3QtMOE%3D&amp;reserved=0" TargetMode="External"/><Relationship Id="rId23" Type="http://schemas.openxmlformats.org/officeDocument/2006/relationships/hyperlink" Target="https://gcc01.safelinks.protection.outlook.com/?url=https%3A%2F%2Fwww1.nyc.gov%2Fsite%2Fhra%2Fhelp%2Fhomebase.page&amp;data=02%7C01%7CLangeA%40hpd.nyc.gov%7C6c2df513a846456d7be908d86a25ecac%7C32f56fc75f814e22a95b15da66513bef%7C0%7C0%7C637376058394716908&amp;sdata=aODvCStGFAlsNIU4ssrsW21QJFfzrtxxWKcQC48SxKQ%3D&amp;reserved=0" TargetMode="External"/><Relationship Id="rId28" Type="http://schemas.openxmlformats.org/officeDocument/2006/relationships/hyperlink" Target="https://www1.nyc.gov/site/hpd/services-and-information/resources-for-people-with-disabilities.page" TargetMode="External"/><Relationship Id="rId36" Type="http://schemas.openxmlformats.org/officeDocument/2006/relationships/hyperlink" Target="https://www1.nyc.gov/assets/hpd/downloads/pdfs/services/certification-of-disability.pdf" TargetMode="External"/><Relationship Id="rId10" Type="http://schemas.openxmlformats.org/officeDocument/2006/relationships/hyperlink" Target="https://www1.nyc.gov/site/hpd/services-and-information/housing-connect-application-guides.page" TargetMode="External"/><Relationship Id="rId19" Type="http://schemas.openxmlformats.org/officeDocument/2006/relationships/hyperlink" Target="http://www.nyc.gov/cchr" TargetMode="External"/><Relationship Id="rId31" Type="http://schemas.openxmlformats.org/officeDocument/2006/relationships/hyperlink" Target="https://www1.nyc.gov/site/mopd/resources/access-housing-guide.page" TargetMode="External"/><Relationship Id="rId4" Type="http://schemas.openxmlformats.org/officeDocument/2006/relationships/settings" Target="settings.xml"/><Relationship Id="rId9" Type="http://schemas.openxmlformats.org/officeDocument/2006/relationships/hyperlink" Target="https://housingconnect.nyc.gov/PublicWeb/" TargetMode="External"/><Relationship Id="rId14" Type="http://schemas.openxmlformats.org/officeDocument/2006/relationships/hyperlink" Target="http://www.nyc.gov/ready-to-rent" TargetMode="External"/><Relationship Id="rId22" Type="http://schemas.openxmlformats.org/officeDocument/2006/relationships/hyperlink" Target="mailto:NYCHousingConnect@hpd.nyc.gov" TargetMode="External"/><Relationship Id="rId27" Type="http://schemas.openxmlformats.org/officeDocument/2006/relationships/hyperlink" Target="https://www.nyconnects.ny.gov/services/housing-subsidy-iss-opwdd-pr-94720904" TargetMode="External"/><Relationship Id="rId30" Type="http://schemas.openxmlformats.org/officeDocument/2006/relationships/hyperlink" Target="https://a806-housingconnect.nyc.gov/nyclottery/lottery.html" TargetMode="External"/><Relationship Id="rId35" Type="http://schemas.openxmlformats.org/officeDocument/2006/relationships/hyperlink" Target="https://www1.nyc.gov/assets/hpd/downloads/pdfs/services/certificate-of-disability-cover-lett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CD525-37AB-423E-8E20-8DE13B21F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Pages>
  <Words>3320</Words>
  <Characters>18930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AH Guide for Applicants with Disabilities</vt:lpstr>
    </vt:vector>
  </TitlesOfParts>
  <Company/>
  <LinksUpToDate>false</LinksUpToDate>
  <CharactersWithSpaces>22206</CharactersWithSpaces>
  <SharedDoc>false</SharedDoc>
  <HLinks>
    <vt:vector size="186" baseType="variant">
      <vt:variant>
        <vt:i4>3014771</vt:i4>
      </vt:variant>
      <vt:variant>
        <vt:i4>126</vt:i4>
      </vt:variant>
      <vt:variant>
        <vt:i4>0</vt:i4>
      </vt:variant>
      <vt:variant>
        <vt:i4>5</vt:i4>
      </vt:variant>
      <vt:variant>
        <vt:lpwstr>https://www1.nyc.gov/assets/hpd/downloads/pdfs/services/certification-of-disability.pdf</vt:lpwstr>
      </vt:variant>
      <vt:variant>
        <vt:lpwstr/>
      </vt:variant>
      <vt:variant>
        <vt:i4>7602225</vt:i4>
      </vt:variant>
      <vt:variant>
        <vt:i4>123</vt:i4>
      </vt:variant>
      <vt:variant>
        <vt:i4>0</vt:i4>
      </vt:variant>
      <vt:variant>
        <vt:i4>5</vt:i4>
      </vt:variant>
      <vt:variant>
        <vt:lpwstr>https://www1.nyc.gov/assets/hpd/downloads/pdfs/services/certificate-of-disability-cover-letter.pdf</vt:lpwstr>
      </vt:variant>
      <vt:variant>
        <vt:lpwstr/>
      </vt:variant>
      <vt:variant>
        <vt:i4>7405678</vt:i4>
      </vt:variant>
      <vt:variant>
        <vt:i4>120</vt:i4>
      </vt:variant>
      <vt:variant>
        <vt:i4>0</vt:i4>
      </vt:variant>
      <vt:variant>
        <vt:i4>5</vt:i4>
      </vt:variant>
      <vt:variant>
        <vt:lpwstr>https://www1.nyc.gov/site/hpd/services-and-information/housing-connect-application-guides.page</vt:lpwstr>
      </vt:variant>
      <vt:variant>
        <vt:lpwstr/>
      </vt:variant>
      <vt:variant>
        <vt:i4>1310802</vt:i4>
      </vt:variant>
      <vt:variant>
        <vt:i4>117</vt:i4>
      </vt:variant>
      <vt:variant>
        <vt:i4>0</vt:i4>
      </vt:variant>
      <vt:variant>
        <vt:i4>5</vt:i4>
      </vt:variant>
      <vt:variant>
        <vt:lpwstr>https://www1.nyc.gov/site/hpd/services-and-information/ready-to-rent.page</vt:lpwstr>
      </vt:variant>
      <vt:variant>
        <vt:lpwstr/>
      </vt:variant>
      <vt:variant>
        <vt:i4>2621499</vt:i4>
      </vt:variant>
      <vt:variant>
        <vt:i4>114</vt:i4>
      </vt:variant>
      <vt:variant>
        <vt:i4>0</vt:i4>
      </vt:variant>
      <vt:variant>
        <vt:i4>5</vt:i4>
      </vt:variant>
      <vt:variant>
        <vt:lpwstr>https://www1.nyc.gov/site/hpd/services-and-information/housing-ambassadors.page</vt:lpwstr>
      </vt:variant>
      <vt:variant>
        <vt:lpwstr/>
      </vt:variant>
      <vt:variant>
        <vt:i4>4325401</vt:i4>
      </vt:variant>
      <vt:variant>
        <vt:i4>111</vt:i4>
      </vt:variant>
      <vt:variant>
        <vt:i4>0</vt:i4>
      </vt:variant>
      <vt:variant>
        <vt:i4>5</vt:i4>
      </vt:variant>
      <vt:variant>
        <vt:lpwstr>https://a806-housingconnect.nyc.gov/nyclottery/lottery.html</vt:lpwstr>
      </vt:variant>
      <vt:variant>
        <vt:lpwstr>ml-home</vt:lpwstr>
      </vt:variant>
      <vt:variant>
        <vt:i4>851991</vt:i4>
      </vt:variant>
      <vt:variant>
        <vt:i4>108</vt:i4>
      </vt:variant>
      <vt:variant>
        <vt:i4>0</vt:i4>
      </vt:variant>
      <vt:variant>
        <vt:i4>5</vt:i4>
      </vt:variant>
      <vt:variant>
        <vt:lpwstr>https://housingconnect.nyc.gov/PublicWeb/</vt:lpwstr>
      </vt:variant>
      <vt:variant>
        <vt:lpwstr/>
      </vt:variant>
      <vt:variant>
        <vt:i4>2883691</vt:i4>
      </vt:variant>
      <vt:variant>
        <vt:i4>105</vt:i4>
      </vt:variant>
      <vt:variant>
        <vt:i4>0</vt:i4>
      </vt:variant>
      <vt:variant>
        <vt:i4>5</vt:i4>
      </vt:variant>
      <vt:variant>
        <vt:lpwstr>https://www1.nyc.gov/site/hpd/services-and-information/resources-for-people-with-disabilities.page</vt:lpwstr>
      </vt:variant>
      <vt:variant>
        <vt:lpwstr/>
      </vt:variant>
      <vt:variant>
        <vt:i4>1114212</vt:i4>
      </vt:variant>
      <vt:variant>
        <vt:i4>102</vt:i4>
      </vt:variant>
      <vt:variant>
        <vt:i4>0</vt:i4>
      </vt:variant>
      <vt:variant>
        <vt:i4>5</vt:i4>
      </vt:variant>
      <vt:variant>
        <vt:lpwstr>mailto:NYCHousingConnect@hpd.nyc.gov</vt:lpwstr>
      </vt:variant>
      <vt:variant>
        <vt:lpwstr/>
      </vt:variant>
      <vt:variant>
        <vt:i4>1245283</vt:i4>
      </vt:variant>
      <vt:variant>
        <vt:i4>99</vt:i4>
      </vt:variant>
      <vt:variant>
        <vt:i4>0</vt:i4>
      </vt:variant>
      <vt:variant>
        <vt:i4>5</vt:i4>
      </vt:variant>
      <vt:variant>
        <vt:lpwstr>mailto:accessibility@hpd.nyc.gov</vt:lpwstr>
      </vt:variant>
      <vt:variant>
        <vt:lpwstr/>
      </vt:variant>
      <vt:variant>
        <vt:i4>2687016</vt:i4>
      </vt:variant>
      <vt:variant>
        <vt:i4>96</vt:i4>
      </vt:variant>
      <vt:variant>
        <vt:i4>0</vt:i4>
      </vt:variant>
      <vt:variant>
        <vt:i4>5</vt:i4>
      </vt:variant>
      <vt:variant>
        <vt:lpwstr>http://nyc.gov/housing-ambassadors</vt:lpwstr>
      </vt:variant>
      <vt:variant>
        <vt:lpwstr/>
      </vt:variant>
      <vt:variant>
        <vt:i4>3932191</vt:i4>
      </vt:variant>
      <vt:variant>
        <vt:i4>93</vt:i4>
      </vt:variant>
      <vt:variant>
        <vt:i4>0</vt:i4>
      </vt:variant>
      <vt:variant>
        <vt:i4>5</vt:i4>
      </vt:variant>
      <vt:variant>
        <vt:lpwstr>mailto:hdccompliance@nychdc.com</vt:lpwstr>
      </vt:variant>
      <vt:variant>
        <vt:lpwstr/>
      </vt:variant>
      <vt:variant>
        <vt:i4>196732</vt:i4>
      </vt:variant>
      <vt:variant>
        <vt:i4>90</vt:i4>
      </vt:variant>
      <vt:variant>
        <vt:i4>0</vt:i4>
      </vt:variant>
      <vt:variant>
        <vt:i4>5</vt:i4>
      </vt:variant>
      <vt:variant>
        <vt:lpwstr>mailto:hpdcompliance@hpd.nyc.gov</vt:lpwstr>
      </vt:variant>
      <vt:variant>
        <vt:lpwstr/>
      </vt:variant>
      <vt:variant>
        <vt:i4>7405601</vt:i4>
      </vt:variant>
      <vt:variant>
        <vt:i4>87</vt:i4>
      </vt:variant>
      <vt:variant>
        <vt:i4>0</vt:i4>
      </vt:variant>
      <vt:variant>
        <vt:i4>5</vt:i4>
      </vt:variant>
      <vt:variant>
        <vt:lpwstr>https://gcc01.safelinks.protection.outlook.com/?url=https%3A%2F%2Fwww1.nyc.gov%2Fsite%2Fhra%2Fhelp%2Fhomebase.page&amp;data=02%7C01%7CLangeA%40hpd.nyc.gov%7C6c2df513a846456d7be908d86a25ecac%7C32f56fc75f814e22a95b15da66513bef%7C0%7C0%7C637376058394716908&amp;sdata=aODvCStGFAlsNIU4ssrsW21QJFfzrtxxWKcQC48SxKQ%3D&amp;reserved=0</vt:lpwstr>
      </vt:variant>
      <vt:variant>
        <vt:lpwstr/>
      </vt:variant>
      <vt:variant>
        <vt:i4>7340084</vt:i4>
      </vt:variant>
      <vt:variant>
        <vt:i4>84</vt:i4>
      </vt:variant>
      <vt:variant>
        <vt:i4>0</vt:i4>
      </vt:variant>
      <vt:variant>
        <vt:i4>5</vt:i4>
      </vt:variant>
      <vt:variant>
        <vt:lpwstr>https://gcc01.safelinks.protection.outlook.com/?url=https%3A%2F%2Fwww1.nyc.gov%2Fsite%2Fhpd%2Fsection-8%2Fproject-based-voucher.page&amp;data=02%7C01%7CLangeA%40hpd.nyc.gov%7C6c2df513a846456d7be908d86a25ecac%7C32f56fc75f814e22a95b15da66513bef%7C0%7C0%7C637376058394721885&amp;sdata=coD3SsGjh6CDpzAlPPZJcohhUUK1xPTnDB0D0i%2Bj2zE%3D&amp;reserved=0</vt:lpwstr>
      </vt:variant>
      <vt:variant>
        <vt:lpwstr/>
      </vt:variant>
      <vt:variant>
        <vt:i4>1376280</vt:i4>
      </vt:variant>
      <vt:variant>
        <vt:i4>81</vt:i4>
      </vt:variant>
      <vt:variant>
        <vt:i4>0</vt:i4>
      </vt:variant>
      <vt:variant>
        <vt:i4>5</vt:i4>
      </vt:variant>
      <vt:variant>
        <vt:lpwstr>http://www.nyc.gov/ready-to-rent</vt:lpwstr>
      </vt:variant>
      <vt:variant>
        <vt:lpwstr/>
      </vt:variant>
      <vt:variant>
        <vt:i4>2883691</vt:i4>
      </vt:variant>
      <vt:variant>
        <vt:i4>78</vt:i4>
      </vt:variant>
      <vt:variant>
        <vt:i4>0</vt:i4>
      </vt:variant>
      <vt:variant>
        <vt:i4>5</vt:i4>
      </vt:variant>
      <vt:variant>
        <vt:lpwstr>https://www1.nyc.gov/site/hpd/services-and-information/resources-for-people-with-disabilities.page</vt:lpwstr>
      </vt:variant>
      <vt:variant>
        <vt:lpwstr/>
      </vt:variant>
      <vt:variant>
        <vt:i4>7405678</vt:i4>
      </vt:variant>
      <vt:variant>
        <vt:i4>75</vt:i4>
      </vt:variant>
      <vt:variant>
        <vt:i4>0</vt:i4>
      </vt:variant>
      <vt:variant>
        <vt:i4>5</vt:i4>
      </vt:variant>
      <vt:variant>
        <vt:lpwstr>https://www1.nyc.gov/site/hpd/services-and-information/housing-connect-application-guides.page</vt:lpwstr>
      </vt:variant>
      <vt:variant>
        <vt:lpwstr/>
      </vt:variant>
      <vt:variant>
        <vt:i4>7405678</vt:i4>
      </vt:variant>
      <vt:variant>
        <vt:i4>72</vt:i4>
      </vt:variant>
      <vt:variant>
        <vt:i4>0</vt:i4>
      </vt:variant>
      <vt:variant>
        <vt:i4>5</vt:i4>
      </vt:variant>
      <vt:variant>
        <vt:lpwstr>https://www1.nyc.gov/site/hpd/services-and-information/housing-connect-application-guides.page</vt:lpwstr>
      </vt:variant>
      <vt:variant>
        <vt:lpwstr/>
      </vt:variant>
      <vt:variant>
        <vt:i4>851991</vt:i4>
      </vt:variant>
      <vt:variant>
        <vt:i4>69</vt:i4>
      </vt:variant>
      <vt:variant>
        <vt:i4>0</vt:i4>
      </vt:variant>
      <vt:variant>
        <vt:i4>5</vt:i4>
      </vt:variant>
      <vt:variant>
        <vt:lpwstr>https://housingconnect.nyc.gov/PublicWeb/</vt:lpwstr>
      </vt:variant>
      <vt:variant>
        <vt:lpwstr/>
      </vt:variant>
      <vt:variant>
        <vt:i4>1507387</vt:i4>
      </vt:variant>
      <vt:variant>
        <vt:i4>62</vt:i4>
      </vt:variant>
      <vt:variant>
        <vt:i4>0</vt:i4>
      </vt:variant>
      <vt:variant>
        <vt:i4>5</vt:i4>
      </vt:variant>
      <vt:variant>
        <vt:lpwstr/>
      </vt:variant>
      <vt:variant>
        <vt:lpwstr>_Toc61258571</vt:lpwstr>
      </vt:variant>
      <vt:variant>
        <vt:i4>1441851</vt:i4>
      </vt:variant>
      <vt:variant>
        <vt:i4>56</vt:i4>
      </vt:variant>
      <vt:variant>
        <vt:i4>0</vt:i4>
      </vt:variant>
      <vt:variant>
        <vt:i4>5</vt:i4>
      </vt:variant>
      <vt:variant>
        <vt:lpwstr/>
      </vt:variant>
      <vt:variant>
        <vt:lpwstr>_Toc61258570</vt:lpwstr>
      </vt:variant>
      <vt:variant>
        <vt:i4>2031674</vt:i4>
      </vt:variant>
      <vt:variant>
        <vt:i4>50</vt:i4>
      </vt:variant>
      <vt:variant>
        <vt:i4>0</vt:i4>
      </vt:variant>
      <vt:variant>
        <vt:i4>5</vt:i4>
      </vt:variant>
      <vt:variant>
        <vt:lpwstr/>
      </vt:variant>
      <vt:variant>
        <vt:lpwstr>_Toc61258569</vt:lpwstr>
      </vt:variant>
      <vt:variant>
        <vt:i4>1966138</vt:i4>
      </vt:variant>
      <vt:variant>
        <vt:i4>44</vt:i4>
      </vt:variant>
      <vt:variant>
        <vt:i4>0</vt:i4>
      </vt:variant>
      <vt:variant>
        <vt:i4>5</vt:i4>
      </vt:variant>
      <vt:variant>
        <vt:lpwstr/>
      </vt:variant>
      <vt:variant>
        <vt:lpwstr>_Toc61258568</vt:lpwstr>
      </vt:variant>
      <vt:variant>
        <vt:i4>1114170</vt:i4>
      </vt:variant>
      <vt:variant>
        <vt:i4>38</vt:i4>
      </vt:variant>
      <vt:variant>
        <vt:i4>0</vt:i4>
      </vt:variant>
      <vt:variant>
        <vt:i4>5</vt:i4>
      </vt:variant>
      <vt:variant>
        <vt:lpwstr/>
      </vt:variant>
      <vt:variant>
        <vt:lpwstr>_Toc61258567</vt:lpwstr>
      </vt:variant>
      <vt:variant>
        <vt:i4>1048634</vt:i4>
      </vt:variant>
      <vt:variant>
        <vt:i4>32</vt:i4>
      </vt:variant>
      <vt:variant>
        <vt:i4>0</vt:i4>
      </vt:variant>
      <vt:variant>
        <vt:i4>5</vt:i4>
      </vt:variant>
      <vt:variant>
        <vt:lpwstr/>
      </vt:variant>
      <vt:variant>
        <vt:lpwstr>_Toc61258566</vt:lpwstr>
      </vt:variant>
      <vt:variant>
        <vt:i4>1245242</vt:i4>
      </vt:variant>
      <vt:variant>
        <vt:i4>26</vt:i4>
      </vt:variant>
      <vt:variant>
        <vt:i4>0</vt:i4>
      </vt:variant>
      <vt:variant>
        <vt:i4>5</vt:i4>
      </vt:variant>
      <vt:variant>
        <vt:lpwstr/>
      </vt:variant>
      <vt:variant>
        <vt:lpwstr>_Toc61258565</vt:lpwstr>
      </vt:variant>
      <vt:variant>
        <vt:i4>1179706</vt:i4>
      </vt:variant>
      <vt:variant>
        <vt:i4>20</vt:i4>
      </vt:variant>
      <vt:variant>
        <vt:i4>0</vt:i4>
      </vt:variant>
      <vt:variant>
        <vt:i4>5</vt:i4>
      </vt:variant>
      <vt:variant>
        <vt:lpwstr/>
      </vt:variant>
      <vt:variant>
        <vt:lpwstr>_Toc61258564</vt:lpwstr>
      </vt:variant>
      <vt:variant>
        <vt:i4>1376314</vt:i4>
      </vt:variant>
      <vt:variant>
        <vt:i4>14</vt:i4>
      </vt:variant>
      <vt:variant>
        <vt:i4>0</vt:i4>
      </vt:variant>
      <vt:variant>
        <vt:i4>5</vt:i4>
      </vt:variant>
      <vt:variant>
        <vt:lpwstr/>
      </vt:variant>
      <vt:variant>
        <vt:lpwstr>_Toc61258563</vt:lpwstr>
      </vt:variant>
      <vt:variant>
        <vt:i4>1310778</vt:i4>
      </vt:variant>
      <vt:variant>
        <vt:i4>8</vt:i4>
      </vt:variant>
      <vt:variant>
        <vt:i4>0</vt:i4>
      </vt:variant>
      <vt:variant>
        <vt:i4>5</vt:i4>
      </vt:variant>
      <vt:variant>
        <vt:lpwstr/>
      </vt:variant>
      <vt:variant>
        <vt:lpwstr>_Toc61258562</vt:lpwstr>
      </vt:variant>
      <vt:variant>
        <vt:i4>1507386</vt:i4>
      </vt:variant>
      <vt:variant>
        <vt:i4>2</vt:i4>
      </vt:variant>
      <vt:variant>
        <vt:i4>0</vt:i4>
      </vt:variant>
      <vt:variant>
        <vt:i4>5</vt:i4>
      </vt:variant>
      <vt:variant>
        <vt:lpwstr/>
      </vt:variant>
      <vt:variant>
        <vt:lpwstr>_Toc61258561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 Guide for Applicants with Disabilities</dc:title>
  <dc:subject/>
  <dc:creator>Lange, Andrew (HPD)</dc:creator>
  <cp:keywords/>
  <dc:description/>
  <cp:lastModifiedBy>Alix Womack</cp:lastModifiedBy>
  <cp:revision>21</cp:revision>
  <cp:lastPrinted>2022-02-04T19:25:00Z</cp:lastPrinted>
  <dcterms:created xsi:type="dcterms:W3CDTF">2022-01-28T16:53:00Z</dcterms:created>
  <dcterms:modified xsi:type="dcterms:W3CDTF">2022-02-04T19:25:00Z</dcterms:modified>
</cp:coreProperties>
</file>